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361E9" w14:textId="77777777" w:rsidR="005E3D5C" w:rsidRPr="00867714" w:rsidRDefault="005E3D5C" w:rsidP="000007C0">
      <w:pPr>
        <w:jc w:val="center"/>
        <w:rPr>
          <w:rFonts w:ascii="SAF print" w:hAnsi="SAF print" w:cs="Arial"/>
          <w:sz w:val="24"/>
          <w:szCs w:val="24"/>
          <w:u w:val="single"/>
        </w:rPr>
      </w:pPr>
      <w:r w:rsidRPr="00867714">
        <w:rPr>
          <w:rFonts w:ascii="SAF print" w:hAnsi="SAF print" w:cs="Arial"/>
          <w:sz w:val="24"/>
          <w:szCs w:val="24"/>
          <w:u w:val="single"/>
        </w:rPr>
        <w:t>Sir Alexander Fleming Primary School</w:t>
      </w:r>
    </w:p>
    <w:p w14:paraId="66402EAA" w14:textId="10725DA8" w:rsidR="005E3D5C" w:rsidRPr="00867714" w:rsidRDefault="005F5AD4" w:rsidP="000007C0">
      <w:pPr>
        <w:jc w:val="center"/>
        <w:rPr>
          <w:rFonts w:ascii="SAF print" w:hAnsi="SAF print" w:cs="Arial"/>
          <w:sz w:val="24"/>
          <w:szCs w:val="24"/>
          <w:u w:val="single"/>
        </w:rPr>
      </w:pPr>
      <w:r w:rsidRPr="00867714">
        <w:rPr>
          <w:rFonts w:ascii="SAF print" w:hAnsi="SAF print" w:cs="Arial"/>
          <w:sz w:val="24"/>
          <w:szCs w:val="24"/>
          <w:u w:val="single"/>
        </w:rPr>
        <w:t>Art</w:t>
      </w:r>
      <w:r w:rsidR="005E3D5C" w:rsidRPr="00867714">
        <w:rPr>
          <w:rFonts w:ascii="SAF print" w:hAnsi="SAF print" w:cs="Arial"/>
          <w:sz w:val="24"/>
          <w:szCs w:val="24"/>
          <w:u w:val="single"/>
        </w:rPr>
        <w:t xml:space="preserve"> </w:t>
      </w:r>
      <w:r w:rsidR="00FB3D1C" w:rsidRPr="00867714">
        <w:rPr>
          <w:rFonts w:ascii="SAF print" w:hAnsi="SAF print" w:cs="Arial"/>
          <w:sz w:val="24"/>
          <w:szCs w:val="24"/>
          <w:u w:val="single"/>
        </w:rPr>
        <w:t xml:space="preserve">Long Term </w:t>
      </w:r>
      <w:r w:rsidR="005E3D5C" w:rsidRPr="00867714">
        <w:rPr>
          <w:rFonts w:ascii="SAF print" w:hAnsi="SAF print" w:cs="Arial"/>
          <w:sz w:val="24"/>
          <w:szCs w:val="24"/>
          <w:u w:val="single"/>
        </w:rPr>
        <w:t>Curriculum Overview</w:t>
      </w:r>
      <w:r w:rsidR="00FF430F" w:rsidRPr="00867714">
        <w:rPr>
          <w:rFonts w:ascii="SAF print" w:hAnsi="SAF print" w:cs="Arial"/>
          <w:sz w:val="24"/>
          <w:szCs w:val="24"/>
          <w:u w:val="single"/>
        </w:rPr>
        <w:t xml:space="preserve"> 20</w:t>
      </w:r>
      <w:r w:rsidR="000007C0" w:rsidRPr="00867714">
        <w:rPr>
          <w:rFonts w:ascii="SAF print" w:hAnsi="SAF print" w:cs="Arial"/>
          <w:sz w:val="24"/>
          <w:szCs w:val="24"/>
          <w:u w:val="single"/>
        </w:rPr>
        <w:t>2</w:t>
      </w:r>
      <w:r w:rsidR="00AE1F82">
        <w:rPr>
          <w:rFonts w:ascii="SAF print" w:hAnsi="SAF print" w:cs="Arial"/>
          <w:sz w:val="24"/>
          <w:szCs w:val="24"/>
          <w:u w:val="single"/>
        </w:rPr>
        <w:t>5</w:t>
      </w:r>
      <w:r w:rsidR="000007C0" w:rsidRPr="00867714">
        <w:rPr>
          <w:rFonts w:ascii="SAF print" w:hAnsi="SAF print" w:cs="Arial"/>
          <w:sz w:val="24"/>
          <w:szCs w:val="24"/>
          <w:u w:val="single"/>
        </w:rPr>
        <w:t>-202</w:t>
      </w:r>
      <w:r w:rsidR="00AE1F82">
        <w:rPr>
          <w:rFonts w:ascii="SAF print" w:hAnsi="SAF print" w:cs="Arial"/>
          <w:sz w:val="24"/>
          <w:szCs w:val="24"/>
          <w:u w:val="single"/>
        </w:rPr>
        <w:t>6</w:t>
      </w:r>
    </w:p>
    <w:tbl>
      <w:tblPr>
        <w:tblStyle w:val="TableGrid"/>
        <w:tblW w:w="22270" w:type="dxa"/>
        <w:tblLook w:val="04A0" w:firstRow="1" w:lastRow="0" w:firstColumn="1" w:lastColumn="0" w:noHBand="0" w:noVBand="1"/>
      </w:tblPr>
      <w:tblGrid>
        <w:gridCol w:w="2482"/>
        <w:gridCol w:w="6596"/>
        <w:gridCol w:w="6596"/>
        <w:gridCol w:w="6596"/>
      </w:tblGrid>
      <w:tr w:rsidR="00C1499B" w:rsidRPr="00867714" w14:paraId="5DD17399" w14:textId="77777777" w:rsidTr="00C7359E">
        <w:trPr>
          <w:trHeight w:val="552"/>
        </w:trPr>
        <w:tc>
          <w:tcPr>
            <w:tcW w:w="2482" w:type="dxa"/>
            <w:tcBorders>
              <w:bottom w:val="single" w:sz="4" w:space="0" w:color="auto"/>
              <w:right w:val="single" w:sz="4" w:space="0" w:color="auto"/>
            </w:tcBorders>
          </w:tcPr>
          <w:p w14:paraId="474B15E3" w14:textId="77777777" w:rsidR="000007C0" w:rsidRPr="00867714" w:rsidRDefault="000007C0" w:rsidP="005E3D5C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Year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E113" w14:textId="689CDF30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Autumn 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AC20" w14:textId="57D469E2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Spring</w:t>
            </w:r>
          </w:p>
        </w:tc>
        <w:tc>
          <w:tcPr>
            <w:tcW w:w="6596" w:type="dxa"/>
            <w:tcBorders>
              <w:left w:val="single" w:sz="4" w:space="0" w:color="auto"/>
              <w:bottom w:val="single" w:sz="4" w:space="0" w:color="auto"/>
            </w:tcBorders>
          </w:tcPr>
          <w:p w14:paraId="5D749DAA" w14:textId="27E6F81B" w:rsidR="000007C0" w:rsidRPr="00867714" w:rsidRDefault="000007C0" w:rsidP="000007C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Summer</w:t>
            </w:r>
          </w:p>
        </w:tc>
      </w:tr>
      <w:tr w:rsidR="00C1499B" w:rsidRPr="00867714" w14:paraId="13CF46EE" w14:textId="77777777" w:rsidTr="00937F72">
        <w:trPr>
          <w:trHeight w:val="740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474CA38D" w14:textId="77777777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bookmarkStart w:id="0" w:name="_Hlk168401811"/>
            <w:r w:rsidRPr="00867714"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  <w:t>THEMES</w:t>
            </w:r>
          </w:p>
        </w:tc>
        <w:tc>
          <w:tcPr>
            <w:tcW w:w="6596" w:type="dxa"/>
            <w:shd w:val="clear" w:color="auto" w:fill="FFFFFF" w:themeFill="background1"/>
          </w:tcPr>
          <w:p w14:paraId="622B326F" w14:textId="7DEB7323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U is for Unique</w:t>
            </w:r>
          </w:p>
        </w:tc>
        <w:tc>
          <w:tcPr>
            <w:tcW w:w="6596" w:type="dxa"/>
            <w:shd w:val="clear" w:color="auto" w:fill="FFFFFF" w:themeFill="background1"/>
          </w:tcPr>
          <w:p w14:paraId="2E3AC0D7" w14:textId="240562EA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C is for Community</w:t>
            </w:r>
          </w:p>
        </w:tc>
        <w:tc>
          <w:tcPr>
            <w:tcW w:w="6596" w:type="dxa"/>
            <w:shd w:val="clear" w:color="auto" w:fill="FFFFFF" w:themeFill="background1"/>
          </w:tcPr>
          <w:p w14:paraId="1F04BCE4" w14:textId="74E00D4A" w:rsidR="00560E61" w:rsidRPr="00867714" w:rsidRDefault="00560E61" w:rsidP="00560E61">
            <w:pPr>
              <w:jc w:val="center"/>
              <w:rPr>
                <w:rFonts w:ascii="SAF print" w:hAnsi="SAF print" w:cs="Arial"/>
                <w:b/>
                <w:color w:val="538135" w:themeColor="accent6" w:themeShade="BF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A is for Alive</w:t>
            </w:r>
          </w:p>
        </w:tc>
      </w:tr>
      <w:bookmarkEnd w:id="0"/>
      <w:tr w:rsidR="00C1499B" w:rsidRPr="00867714" w14:paraId="4DB4D6C3" w14:textId="77777777" w:rsidTr="003D6883">
        <w:trPr>
          <w:trHeight w:val="1673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11E0D29C" w14:textId="6E42C7B1" w:rsidR="006B2DEF" w:rsidRPr="00867714" w:rsidRDefault="007F54AB" w:rsidP="003269F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sz w:val="24"/>
                <w:szCs w:val="24"/>
              </w:rPr>
              <w:t>Nursery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9B034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31599C00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Handling, feeling, enjoying and manipulating materials</w:t>
            </w:r>
          </w:p>
          <w:p w14:paraId="55C26F0F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Constructing</w:t>
            </w:r>
          </w:p>
          <w:p w14:paraId="1F2B8218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-Building and destroying</w:t>
            </w:r>
          </w:p>
          <w:p w14:paraId="575D540D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Shape and model</w:t>
            </w:r>
          </w:p>
          <w:p w14:paraId="007140EF" w14:textId="77777777" w:rsidR="006237F2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57E4401" w14:textId="5F99AD07" w:rsidR="006237F2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1BFE979" wp14:editId="660308FC">
                  <wp:simplePos x="0" y="0"/>
                  <wp:positionH relativeFrom="column">
                    <wp:posOffset>2850791</wp:posOffset>
                  </wp:positionH>
                  <wp:positionV relativeFrom="paragraph">
                    <wp:posOffset>132329</wp:posOffset>
                  </wp:positionV>
                  <wp:extent cx="1099930" cy="1274931"/>
                  <wp:effectExtent l="0" t="0" r="5080" b="1905"/>
                  <wp:wrapThrough wrapText="bothSides">
                    <wp:wrapPolygon edited="0">
                      <wp:start x="0" y="0"/>
                      <wp:lineTo x="0" y="21309"/>
                      <wp:lineTo x="21326" y="21309"/>
                      <wp:lineTo x="21326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30" cy="127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49E3A1DD" w14:textId="10DF3FA7" w:rsidR="006237F2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sz w:val="24"/>
                <w:szCs w:val="24"/>
              </w:rPr>
              <w:t>Creating 3D forms in our natural environment</w:t>
            </w:r>
          </w:p>
          <w:p w14:paraId="583EC9A8" w14:textId="6C505455" w:rsidR="00583F94" w:rsidRPr="0086771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Clay models of our mouths</w:t>
            </w:r>
          </w:p>
          <w:p w14:paraId="642BBF5B" w14:textId="723B372C" w:rsidR="00583F94" w:rsidRDefault="00583F94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Construction area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</w:t>
            </w:r>
            <w:r w:rsidR="005E79EE" w:rsidRPr="00867714">
              <w:rPr>
                <w:rFonts w:ascii="SAF print" w:hAnsi="SAF print" w:cs="Arial"/>
                <w:sz w:val="24"/>
                <w:szCs w:val="24"/>
              </w:rPr>
              <w:t>Adventure time</w:t>
            </w:r>
          </w:p>
          <w:p w14:paraId="4B4E0646" w14:textId="77777777" w:rsidR="006237F2" w:rsidRPr="00867714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A9CF228" w14:textId="34E8246C" w:rsidR="004E10B0" w:rsidRPr="00867714" w:rsidRDefault="00CC3DBB" w:rsidP="00CC3DBB">
            <w:pPr>
              <w:tabs>
                <w:tab w:val="left" w:pos="1623"/>
              </w:tabs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400BCE21" w14:textId="77777777" w:rsidR="004E10B0" w:rsidRPr="00867714" w:rsidRDefault="004E10B0" w:rsidP="00F3276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785E308" w14:textId="4618CA0A" w:rsidR="004E10B0" w:rsidRPr="00867714" w:rsidRDefault="004E10B0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7772DE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6A7E9E5D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Experimenting with and using primary colours</w:t>
            </w:r>
          </w:p>
          <w:p w14:paraId="168E4F66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Naming - mixing (not formal)</w:t>
            </w:r>
          </w:p>
          <w:p w14:paraId="6C88A7F6" w14:textId="23A31D6A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Learn the names of different tools that bring colour</w:t>
            </w:r>
          </w:p>
          <w:p w14:paraId="7DBF4581" w14:textId="77551E90" w:rsidR="00CC2E09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a range of tools to make coloured marks on paper, e.g. straws, matchsticks, brushes, sponges</w:t>
            </w:r>
          </w:p>
          <w:p w14:paraId="2E0ED169" w14:textId="7A65E34E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292F0F1" w14:textId="6A57E47C" w:rsidR="005E79EE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640335C9" w14:textId="1587D384" w:rsidR="006237F2" w:rsidRPr="00867714" w:rsidRDefault="007F54A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87936" behindDoc="0" locked="0" layoutInCell="1" allowOverlap="1" wp14:anchorId="70DE98DD" wp14:editId="165BBF1D">
                  <wp:simplePos x="0" y="0"/>
                  <wp:positionH relativeFrom="column">
                    <wp:posOffset>3003302</wp:posOffset>
                  </wp:positionH>
                  <wp:positionV relativeFrom="paragraph">
                    <wp:posOffset>246408</wp:posOffset>
                  </wp:positionV>
                  <wp:extent cx="863910" cy="84385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0" cy="84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86912" behindDoc="0" locked="0" layoutInCell="1" allowOverlap="1" wp14:anchorId="2BB7402F" wp14:editId="17E7231E">
                  <wp:simplePos x="0" y="0"/>
                  <wp:positionH relativeFrom="column">
                    <wp:posOffset>2226089</wp:posOffset>
                  </wp:positionH>
                  <wp:positionV relativeFrom="paragraph">
                    <wp:posOffset>367527</wp:posOffset>
                  </wp:positionV>
                  <wp:extent cx="792480" cy="1029162"/>
                  <wp:effectExtent l="0" t="0" r="7620" b="0"/>
                  <wp:wrapNone/>
                  <wp:docPr id="7" name="Picture 7" descr="Brown Bear, Brown Bear, What Do You See? by Eric Carle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wn Bear, Brown Bear, What Do You See? by Eric Carle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2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F print" w:hAnsi="SAF print" w:cs="Arial"/>
                <w:sz w:val="24"/>
                <w:szCs w:val="24"/>
              </w:rPr>
              <w:t xml:space="preserve">Applying knowledge </w:t>
            </w:r>
            <w:r w:rsidR="00F32762">
              <w:rPr>
                <w:rFonts w:ascii="SAF print" w:hAnsi="SAF print" w:cs="Arial"/>
                <w:sz w:val="24"/>
                <w:szCs w:val="24"/>
              </w:rPr>
              <w:t>o</w:t>
            </w:r>
            <w:r>
              <w:rPr>
                <w:rFonts w:ascii="SAF print" w:hAnsi="SAF print" w:cs="Arial"/>
                <w:sz w:val="24"/>
                <w:szCs w:val="24"/>
              </w:rPr>
              <w:t>f colour to own Mondrian piece.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</w:tcBorders>
          </w:tcPr>
          <w:p w14:paraId="11050C0C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09ABEC9F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Rubbings</w:t>
            </w:r>
          </w:p>
          <w:p w14:paraId="23A15572" w14:textId="77777777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Print with a variety of objects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plus hands, feet and found materials</w:t>
            </w:r>
          </w:p>
          <w:p w14:paraId="512D4711" w14:textId="77777777" w:rsidR="006B2DEF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Print with block colours</w:t>
            </w:r>
          </w:p>
          <w:p w14:paraId="5A5CC829" w14:textId="4A2CB592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560A7B5" w14:textId="4513B0EA" w:rsidR="005E79EE" w:rsidRDefault="0095401E" w:rsidP="00D620F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D96B145" wp14:editId="4D4271A4">
                  <wp:simplePos x="0" y="0"/>
                  <wp:positionH relativeFrom="column">
                    <wp:posOffset>2345635</wp:posOffset>
                  </wp:positionH>
                  <wp:positionV relativeFrom="paragraph">
                    <wp:posOffset>98839</wp:posOffset>
                  </wp:positionV>
                  <wp:extent cx="1563398" cy="1172566"/>
                  <wp:effectExtent l="0" t="0" r="0" b="8890"/>
                  <wp:wrapThrough wrapText="bothSides">
                    <wp:wrapPolygon edited="0">
                      <wp:start x="0" y="0"/>
                      <wp:lineTo x="0" y="21413"/>
                      <wp:lineTo x="21319" y="21413"/>
                      <wp:lineTo x="21319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98" cy="117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F54AB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1D8E91D6" w14:textId="693BCF95" w:rsidR="0095401E" w:rsidRDefault="007F54AB" w:rsidP="00D620F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sz w:val="24"/>
                <w:szCs w:val="24"/>
              </w:rPr>
              <w:t>Printing with a range of objects to explore different effects</w:t>
            </w:r>
          </w:p>
          <w:p w14:paraId="3E1B4088" w14:textId="77777777" w:rsidR="0095401E" w:rsidRDefault="0095401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07BDC3FC" w14:textId="77777777" w:rsidR="0095401E" w:rsidRPr="00867714" w:rsidRDefault="0095401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CB4231D" w14:textId="324E3698" w:rsidR="005E79EE" w:rsidRPr="00867714" w:rsidRDefault="005E79EE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A3350EF" w14:textId="53CEF180" w:rsidR="00D620F5" w:rsidRPr="00867714" w:rsidRDefault="00D620F5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C1499B" w:rsidRPr="00867714" w14:paraId="5FFED539" w14:textId="77777777" w:rsidTr="006237F2">
        <w:trPr>
          <w:trHeight w:val="518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086F733C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shd w:val="clear" w:color="auto" w:fill="FFFFFF" w:themeFill="background1"/>
          </w:tcPr>
          <w:p w14:paraId="36A48A1B" w14:textId="5130ABE6" w:rsidR="006237F2" w:rsidRPr="00867714" w:rsidRDefault="006237F2" w:rsidP="006237F2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U is for Unique</w:t>
            </w:r>
          </w:p>
        </w:tc>
        <w:tc>
          <w:tcPr>
            <w:tcW w:w="6596" w:type="dxa"/>
            <w:shd w:val="clear" w:color="auto" w:fill="FFFFFF" w:themeFill="background1"/>
          </w:tcPr>
          <w:p w14:paraId="61530852" w14:textId="1D4D1DF3" w:rsidR="006237F2" w:rsidRPr="00867714" w:rsidRDefault="006237F2" w:rsidP="006237F2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C is for Community</w:t>
            </w:r>
          </w:p>
        </w:tc>
        <w:tc>
          <w:tcPr>
            <w:tcW w:w="6596" w:type="dxa"/>
            <w:shd w:val="clear" w:color="auto" w:fill="FFFFFF" w:themeFill="background1"/>
          </w:tcPr>
          <w:p w14:paraId="49731BD0" w14:textId="4207388A" w:rsidR="006237F2" w:rsidRPr="00867714" w:rsidRDefault="006237F2" w:rsidP="006237F2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A is for Alive</w:t>
            </w:r>
          </w:p>
        </w:tc>
      </w:tr>
      <w:tr w:rsidR="00C1499B" w:rsidRPr="00867714" w14:paraId="42D862A1" w14:textId="77777777" w:rsidTr="003D6883">
        <w:trPr>
          <w:trHeight w:val="1673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4E84B997" w14:textId="251C9B4D" w:rsidR="006237F2" w:rsidRPr="00867714" w:rsidRDefault="007F54AB" w:rsidP="003269F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sz w:val="24"/>
                <w:szCs w:val="24"/>
              </w:rPr>
              <w:t>Reception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9149D5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DRAWING</w:t>
            </w:r>
          </w:p>
          <w:p w14:paraId="06CA6B44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Enjoys making marks, signs and symbols with a variety of drawing tools</w:t>
            </w:r>
          </w:p>
          <w:p w14:paraId="1E81BEFC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Is spontaneously expressive, using marks, lines and curves</w:t>
            </w:r>
          </w:p>
          <w:p w14:paraId="7288949F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Use drawings to tell a story </w:t>
            </w:r>
          </w:p>
          <w:p w14:paraId="7CBA981C" w14:textId="0E910BAB" w:rsidR="006237F2" w:rsidRPr="00867714" w:rsidRDefault="00C1499B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83840" behindDoc="0" locked="0" layoutInCell="1" allowOverlap="1" wp14:anchorId="0E3E3AA7" wp14:editId="742210E8">
                  <wp:simplePos x="0" y="0"/>
                  <wp:positionH relativeFrom="column">
                    <wp:posOffset>3096370</wp:posOffset>
                  </wp:positionH>
                  <wp:positionV relativeFrom="paragraph">
                    <wp:posOffset>164658</wp:posOffset>
                  </wp:positionV>
                  <wp:extent cx="879541" cy="955537"/>
                  <wp:effectExtent l="0" t="0" r="0" b="0"/>
                  <wp:wrapNone/>
                  <wp:docPr id="2" name="Picture 2" descr="SUSIE HODGE - Paul Klee - Art - BOOKS - Renaud-B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SIE HODGE - Paul Klee - Art - BOOKS - Renaud-B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41" cy="95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37F2" w:rsidRPr="00867714">
              <w:rPr>
                <w:rFonts w:ascii="SAF print" w:hAnsi="SAF print" w:cs="Arial"/>
                <w:sz w:val="24"/>
                <w:szCs w:val="24"/>
              </w:rPr>
              <w:t>- Encourage accurate drawings of people/faces</w:t>
            </w:r>
          </w:p>
          <w:p w14:paraId="1D6A7039" w14:textId="220E02E0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175FEC8A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6021597" w14:textId="148797CC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Observing/drawing mouths</w:t>
            </w:r>
          </w:p>
          <w:p w14:paraId="2903292F" w14:textId="77EDFDD8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Oil pastel pictures (Paul Klee)</w:t>
            </w:r>
          </w:p>
          <w:p w14:paraId="54D0BEAE" w14:textId="77777777" w:rsidR="006237F2" w:rsidRPr="00867714" w:rsidRDefault="006237F2" w:rsidP="00D620F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7649F" w14:textId="5D1E77E0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TEXTURE</w:t>
            </w:r>
          </w:p>
          <w:p w14:paraId="782C02DF" w14:textId="7777777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Handling, manipulating and enjoying using materials</w:t>
            </w:r>
          </w:p>
          <w:p w14:paraId="4B77206B" w14:textId="7A8E7467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Sensory experiences</w:t>
            </w:r>
          </w:p>
          <w:p w14:paraId="34238901" w14:textId="467D4764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collages</w:t>
            </w:r>
            <w:r w:rsidR="00C1499B">
              <w:rPr>
                <w:noProof/>
              </w:rPr>
              <w:t xml:space="preserve"> </w:t>
            </w:r>
          </w:p>
          <w:p w14:paraId="524BC6ED" w14:textId="14672409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weaving</w:t>
            </w:r>
          </w:p>
          <w:p w14:paraId="401B4A97" w14:textId="59A6CE7E" w:rsidR="006237F2" w:rsidRPr="00867714" w:rsidRDefault="006237F2" w:rsidP="006237F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96FEA47" w14:textId="35804399" w:rsidR="006237F2" w:rsidRPr="00867714" w:rsidRDefault="00C1499B" w:rsidP="006237F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BB49CD2" wp14:editId="563A984A">
                  <wp:simplePos x="0" y="0"/>
                  <wp:positionH relativeFrom="column">
                    <wp:posOffset>2830637</wp:posOffset>
                  </wp:positionH>
                  <wp:positionV relativeFrom="paragraph">
                    <wp:posOffset>19464</wp:posOffset>
                  </wp:positionV>
                  <wp:extent cx="1101725" cy="776605"/>
                  <wp:effectExtent l="0" t="0" r="3175" b="4445"/>
                  <wp:wrapThrough wrapText="bothSides">
                    <wp:wrapPolygon edited="0">
                      <wp:start x="0" y="0"/>
                      <wp:lineTo x="0" y="21194"/>
                      <wp:lineTo x="21289" y="21194"/>
                      <wp:lineTo x="2128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37F2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98D7359" w14:textId="386AB0FC" w:rsidR="006237F2" w:rsidRDefault="00C1499B" w:rsidP="006237F2">
            <w:pPr>
              <w:rPr>
                <w:rFonts w:ascii="SAF print" w:hAnsi="SAF print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35C53B1" wp14:editId="51AF897E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8255</wp:posOffset>
                  </wp:positionV>
                  <wp:extent cx="980440" cy="666115"/>
                  <wp:effectExtent l="0" t="0" r="0" b="635"/>
                  <wp:wrapThrough wrapText="bothSides">
                    <wp:wrapPolygon edited="0">
                      <wp:start x="0" y="0"/>
                      <wp:lineTo x="0" y="21003"/>
                      <wp:lineTo x="20984" y="21003"/>
                      <wp:lineTo x="20984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37F2" w:rsidRPr="00867714">
              <w:rPr>
                <w:rFonts w:ascii="SAF print" w:hAnsi="SAF print" w:cs="Arial"/>
                <w:sz w:val="24"/>
                <w:szCs w:val="24"/>
              </w:rPr>
              <w:t xml:space="preserve">Creating Sutton Hill </w:t>
            </w:r>
            <w:r w:rsidR="006237F2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6237F2" w:rsidRPr="00867714">
              <w:rPr>
                <w:rFonts w:ascii="SAF print" w:hAnsi="SAF print" w:cs="Arial"/>
                <w:sz w:val="24"/>
                <w:szCs w:val="24"/>
              </w:rPr>
              <w:t xml:space="preserve"> maps </w:t>
            </w:r>
            <w:r w:rsidR="006237F2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6237F2" w:rsidRPr="00867714">
              <w:rPr>
                <w:rFonts w:ascii="SAF print" w:hAnsi="SAF print" w:cs="Arial"/>
                <w:sz w:val="24"/>
                <w:szCs w:val="24"/>
              </w:rPr>
              <w:t xml:space="preserve"> Geography link.</w:t>
            </w:r>
            <w:r>
              <w:rPr>
                <w:rFonts w:ascii="SAF print" w:hAnsi="SAF print" w:cs="Arial"/>
                <w:noProof/>
              </w:rPr>
              <w:t xml:space="preserve"> </w:t>
            </w:r>
          </w:p>
          <w:p w14:paraId="672FF778" w14:textId="4D5E5EE1" w:rsidR="00C1499B" w:rsidRPr="00867714" w:rsidRDefault="00C1499B" w:rsidP="006237F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noProof/>
              </w:rPr>
              <w:t>Transient art.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</w:tcBorders>
          </w:tcPr>
          <w:p w14:paraId="66A0CB06" w14:textId="77777777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PATTERN</w:t>
            </w:r>
          </w:p>
          <w:p w14:paraId="419992A6" w14:textId="77777777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Repeating patterns</w:t>
            </w:r>
          </w:p>
          <w:p w14:paraId="3B9BD29B" w14:textId="77777777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Irregular painting patterns</w:t>
            </w:r>
          </w:p>
          <w:p w14:paraId="63EB5827" w14:textId="76EA18AB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Simple symmetry</w:t>
            </w:r>
          </w:p>
          <w:p w14:paraId="2B9740F3" w14:textId="0DC13E40" w:rsidR="0095401E" w:rsidRDefault="0095401E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89984" behindDoc="0" locked="0" layoutInCell="1" allowOverlap="1" wp14:anchorId="14AF3A80" wp14:editId="21A5013A">
                  <wp:simplePos x="0" y="0"/>
                  <wp:positionH relativeFrom="column">
                    <wp:posOffset>3033920</wp:posOffset>
                  </wp:positionH>
                  <wp:positionV relativeFrom="paragraph">
                    <wp:posOffset>64604</wp:posOffset>
                  </wp:positionV>
                  <wp:extent cx="891937" cy="1130531"/>
                  <wp:effectExtent l="0" t="0" r="3810" b="0"/>
                  <wp:wrapThrough wrapText="bothSides">
                    <wp:wrapPolygon edited="0">
                      <wp:start x="0" y="0"/>
                      <wp:lineTo x="0" y="21115"/>
                      <wp:lineTo x="21231" y="21115"/>
                      <wp:lineTo x="21231" y="0"/>
                      <wp:lineTo x="0" y="0"/>
                    </wp:wrapPolygon>
                  </wp:wrapThrough>
                  <wp:docPr id="12" name="Picture 12" descr="Sonia Delaunay : Sonia Delaunay (other), : 978879365953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nia Delaunay : Sonia Delaunay (other), : 978879365953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37" cy="113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A1B3D2" w14:textId="4FFCBF48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E101AF5" w14:textId="4AE7308D" w:rsidR="0095401E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3BDA2834" w14:textId="223E5B54" w:rsidR="007F54AB" w:rsidRPr="00867714" w:rsidRDefault="007F54AB" w:rsidP="007F54AB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Sonia Delaunay study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create own cat prints.</w:t>
            </w:r>
          </w:p>
          <w:p w14:paraId="3635A3C4" w14:textId="64A368EA" w:rsidR="006237F2" w:rsidRPr="00867714" w:rsidRDefault="007F54AB" w:rsidP="00D620F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Symmetrical butterflies.</w:t>
            </w:r>
          </w:p>
        </w:tc>
      </w:tr>
      <w:tr w:rsidR="00C1499B" w:rsidRPr="00867714" w14:paraId="199D3807" w14:textId="77777777" w:rsidTr="00537E20">
        <w:trPr>
          <w:trHeight w:val="583"/>
        </w:trPr>
        <w:tc>
          <w:tcPr>
            <w:tcW w:w="2482" w:type="dxa"/>
            <w:tcBorders>
              <w:top w:val="single" w:sz="4" w:space="0" w:color="auto"/>
              <w:right w:val="single" w:sz="4" w:space="0" w:color="auto"/>
            </w:tcBorders>
          </w:tcPr>
          <w:p w14:paraId="39F391BF" w14:textId="77777777" w:rsidR="00817D6A" w:rsidRPr="00867714" w:rsidRDefault="00817D6A" w:rsidP="00817D6A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02B0D93" w14:textId="432D9604" w:rsidR="00817D6A" w:rsidRPr="00867714" w:rsidRDefault="00817D6A" w:rsidP="00817D6A">
            <w:pPr>
              <w:jc w:val="center"/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U is for Unique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B49B4B" w14:textId="37FEFF5B" w:rsidR="00817D6A" w:rsidRPr="00867714" w:rsidRDefault="00817D6A" w:rsidP="00817D6A">
            <w:pPr>
              <w:jc w:val="center"/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W is for What if</w:t>
            </w:r>
            <w:r w:rsidRPr="00867714">
              <w:rPr>
                <w:rFonts w:ascii="Courier New" w:hAnsi="Courier New" w:cs="Courier New"/>
                <w:b/>
                <w:color w:val="00B050"/>
                <w:sz w:val="36"/>
                <w:szCs w:val="36"/>
              </w:rPr>
              <w:t>…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B64C63" w14:textId="10EE1A1F" w:rsidR="00817D6A" w:rsidRPr="00867714" w:rsidRDefault="00817D6A" w:rsidP="00817D6A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A is for Alive</w:t>
            </w:r>
          </w:p>
        </w:tc>
      </w:tr>
      <w:tr w:rsidR="00C1499B" w:rsidRPr="00867714" w14:paraId="467B0C0E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2D9FCCEF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1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091D11EC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COLOUR</w:t>
            </w:r>
          </w:p>
          <w:p w14:paraId="650FBAA9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Name the primary colours</w:t>
            </w:r>
          </w:p>
          <w:p w14:paraId="2778E2E7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Mixing of colours</w:t>
            </w:r>
          </w:p>
          <w:p w14:paraId="63A574E8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Find collections of colours</w:t>
            </w:r>
          </w:p>
          <w:p w14:paraId="5D82E2F0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Applying colour with a range of tools</w:t>
            </w:r>
          </w:p>
          <w:p w14:paraId="0148F84B" w14:textId="77777777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Make as many tones of one colour as possible (using white)</w:t>
            </w:r>
          </w:p>
          <w:p w14:paraId="676A0652" w14:textId="34928805" w:rsidR="004E10B0" w:rsidRPr="00867714" w:rsidRDefault="004E10B0" w:rsidP="004E10B0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colour to express feelings</w:t>
            </w:r>
          </w:p>
          <w:p w14:paraId="471F6D51" w14:textId="4990689B" w:rsidR="00583F94" w:rsidRPr="00867714" w:rsidRDefault="00E87B36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3360" behindDoc="0" locked="0" layoutInCell="1" allowOverlap="1" wp14:anchorId="579C9C9B" wp14:editId="00B84F4E">
                  <wp:simplePos x="0" y="0"/>
                  <wp:positionH relativeFrom="column">
                    <wp:posOffset>2645713</wp:posOffset>
                  </wp:positionH>
                  <wp:positionV relativeFrom="paragraph">
                    <wp:posOffset>62285</wp:posOffset>
                  </wp:positionV>
                  <wp:extent cx="1340871" cy="1309688"/>
                  <wp:effectExtent l="0" t="0" r="0" b="5080"/>
                  <wp:wrapThrough wrapText="bothSides">
                    <wp:wrapPolygon edited="0">
                      <wp:start x="0" y="0"/>
                      <wp:lineTo x="0" y="21370"/>
                      <wp:lineTo x="21180" y="21370"/>
                      <wp:lineTo x="21180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71" cy="130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B3440E" w14:textId="481901EF" w:rsidR="00537E20" w:rsidRPr="00867714" w:rsidRDefault="00583F94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caps/>
                <w:sz w:val="24"/>
                <w:szCs w:val="24"/>
              </w:rPr>
              <w:t>A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pplication of skills:</w:t>
            </w:r>
          </w:p>
          <w:p w14:paraId="74634098" w14:textId="552BC759" w:rsidR="00583F94" w:rsidRPr="00867714" w:rsidRDefault="00583F94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Primary colours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exploring t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ones</w:t>
            </w:r>
          </w:p>
          <w:p w14:paraId="561E494D" w14:textId="77777777" w:rsidR="00FF430F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Japanese artist - 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Hokusai </w:t>
            </w:r>
            <w:r w:rsidR="00583F94"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The 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Great Wave </w:t>
            </w:r>
            <w:r w:rsidR="00583F94"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applying skills learnt about colour.</w:t>
            </w:r>
          </w:p>
          <w:p w14:paraId="2C581FD2" w14:textId="77777777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8EF7151" w14:textId="4BC97B0D" w:rsidR="00806A11" w:rsidRPr="00867714" w:rsidRDefault="00806A11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4C310F51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112576F0" w14:textId="190B845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Construct</w:t>
            </w:r>
          </w:p>
          <w:p w14:paraId="655086DD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materials to make known objects for a purpose</w:t>
            </w:r>
          </w:p>
          <w:p w14:paraId="49316EF9" w14:textId="08518A95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Carve</w:t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, p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inch and roll coils and slabs using a modelling </w:t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tool</w:t>
            </w:r>
          </w:p>
          <w:p w14:paraId="087B320F" w14:textId="620B8D14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simple joins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793C16A1" w14:textId="4AE11ADA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Awareness of natural and man-made forms</w:t>
            </w:r>
          </w:p>
          <w:p w14:paraId="113D0CA3" w14:textId="4CE22486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Expression of personal experiences and ideas</w:t>
            </w:r>
          </w:p>
          <w:p w14:paraId="6E1A7D4A" w14:textId="45D946C5" w:rsidR="002A781F" w:rsidRPr="00867714" w:rsidRDefault="00E87B36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95104" behindDoc="0" locked="0" layoutInCell="1" allowOverlap="1" wp14:anchorId="06E2B92C" wp14:editId="77B3B14D">
                  <wp:simplePos x="0" y="0"/>
                  <wp:positionH relativeFrom="column">
                    <wp:posOffset>2519183</wp:posOffset>
                  </wp:positionH>
                  <wp:positionV relativeFrom="paragraph">
                    <wp:posOffset>84842</wp:posOffset>
                  </wp:positionV>
                  <wp:extent cx="1452832" cy="1343025"/>
                  <wp:effectExtent l="0" t="0" r="0" b="0"/>
                  <wp:wrapThrough wrapText="bothSides">
                    <wp:wrapPolygon edited="0">
                      <wp:start x="0" y="0"/>
                      <wp:lineTo x="0" y="21140"/>
                      <wp:lineTo x="21251" y="21140"/>
                      <wp:lineTo x="21251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32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- Identify work of famous sculptors</w:t>
            </w:r>
          </w:p>
          <w:p w14:paraId="094562F1" w14:textId="018224F8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8D0FD08" w14:textId="04880BEE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23E5764" w14:textId="55E1C648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1809E22" w14:textId="42A423B3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Create figures in the style of Giacommeti.</w:t>
            </w:r>
          </w:p>
          <w:p w14:paraId="65A2D018" w14:textId="77777777" w:rsidR="00CC2E09" w:rsidRDefault="00CC2E09" w:rsidP="00CC2E09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D3860BB" w14:textId="5B32C5C0" w:rsidR="00F32762" w:rsidRPr="00867714" w:rsidRDefault="00F32762" w:rsidP="00CC2E09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7A228743" w14:textId="2473867F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19AC13B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repeat prints</w:t>
            </w:r>
          </w:p>
          <w:p w14:paraId="797E4A58" w14:textId="3C59ED4A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symmetrical or sequenced prints</w:t>
            </w:r>
          </w:p>
          <w:p w14:paraId="7CF70880" w14:textId="505490FB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Relief printing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2C0E247E" w14:textId="4498533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Print with a growing range of objects</w:t>
            </w:r>
          </w:p>
          <w:p w14:paraId="79BF0E5A" w14:textId="4EDAE276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7AE1D63" w14:textId="72846CAD" w:rsidR="004E10B0" w:rsidRPr="00867714" w:rsidRDefault="00C1499B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94080" behindDoc="0" locked="0" layoutInCell="1" allowOverlap="1" wp14:anchorId="1ACFD9D2" wp14:editId="22BD4291">
                  <wp:simplePos x="0" y="0"/>
                  <wp:positionH relativeFrom="column">
                    <wp:posOffset>2464905</wp:posOffset>
                  </wp:positionH>
                  <wp:positionV relativeFrom="paragraph">
                    <wp:posOffset>50966</wp:posOffset>
                  </wp:positionV>
                  <wp:extent cx="1471612" cy="1502943"/>
                  <wp:effectExtent l="0" t="0" r="0" b="2540"/>
                  <wp:wrapThrough wrapText="bothSides">
                    <wp:wrapPolygon edited="0">
                      <wp:start x="0" y="0"/>
                      <wp:lineTo x="0" y="21363"/>
                      <wp:lineTo x="21255" y="21363"/>
                      <wp:lineTo x="21255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2" cy="150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02E0CC" w14:textId="32612C68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4F17270" w14:textId="1A294C3B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 using two colours.</w:t>
            </w:r>
          </w:p>
          <w:p w14:paraId="61DE0C17" w14:textId="1E82BDB4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18B452B9" w14:textId="2788661A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Mr Farlow pm.</w:t>
            </w:r>
          </w:p>
          <w:p w14:paraId="359AB158" w14:textId="6867D5DD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6E3A698" w14:textId="73E5D8D5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C1499B" w:rsidRPr="00867714" w14:paraId="44FD5D33" w14:textId="77777777" w:rsidTr="00537E20">
        <w:trPr>
          <w:trHeight w:val="125"/>
        </w:trPr>
        <w:tc>
          <w:tcPr>
            <w:tcW w:w="2482" w:type="dxa"/>
            <w:tcBorders>
              <w:right w:val="single" w:sz="4" w:space="0" w:color="auto"/>
            </w:tcBorders>
          </w:tcPr>
          <w:p w14:paraId="7E4230D0" w14:textId="20A0FB08" w:rsidR="00537E20" w:rsidRPr="00867714" w:rsidRDefault="00537E20" w:rsidP="00537E20">
            <w:pPr>
              <w:rPr>
                <w:rFonts w:ascii="SAF print" w:hAnsi="SAF print" w:cs="Arial"/>
                <w:sz w:val="36"/>
                <w:szCs w:val="36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7A791" w14:textId="3FAB6CE0" w:rsidR="00537E20" w:rsidRPr="00867714" w:rsidRDefault="0037038C" w:rsidP="00537E20">
            <w:pPr>
              <w:autoSpaceDE w:val="0"/>
              <w:autoSpaceDN w:val="0"/>
              <w:adjustRightInd w:val="0"/>
              <w:jc w:val="center"/>
              <w:rPr>
                <w:rFonts w:ascii="SAF print" w:hAnsi="SAF print"/>
                <w:b/>
                <w:color w:val="FF0000"/>
                <w:sz w:val="36"/>
                <w:szCs w:val="36"/>
              </w:rPr>
            </w:pPr>
            <w:r w:rsidRPr="00867714">
              <w:rPr>
                <w:rFonts w:ascii="SAF print" w:hAnsi="SAF print" w:cs="Courier New"/>
                <w:b/>
                <w:color w:val="FF0000"/>
                <w:sz w:val="36"/>
                <w:szCs w:val="36"/>
              </w:rPr>
              <w:t>Me in my World</w:t>
            </w:r>
            <w:r w:rsidR="00537E20" w:rsidRPr="00867714">
              <w:rPr>
                <w:rFonts w:ascii="Courier New" w:hAnsi="Courier New" w:cs="Courier New"/>
                <w:b/>
                <w:color w:val="FF0000"/>
                <w:sz w:val="36"/>
                <w:szCs w:val="36"/>
              </w:rPr>
              <w:t>…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43B9E" w14:textId="3F2E121A" w:rsidR="00BC6D10" w:rsidRPr="00867714" w:rsidRDefault="00BC6D10" w:rsidP="00BC6D10">
            <w:pPr>
              <w:jc w:val="center"/>
              <w:rPr>
                <w:rFonts w:ascii="SAF print" w:hAnsi="SAF print" w:cs="Arial"/>
                <w:b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 xml:space="preserve">Who’s the </w:t>
            </w:r>
            <w:r w:rsidR="006631D5"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K</w:t>
            </w: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 xml:space="preserve">ing of the </w:t>
            </w:r>
            <w:r w:rsidR="000A331A"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C</w:t>
            </w: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astle?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300359" w14:textId="2F351E84" w:rsidR="00537E20" w:rsidRPr="00867714" w:rsidRDefault="00BC6D10" w:rsidP="00537E20">
            <w:pPr>
              <w:jc w:val="center"/>
              <w:rPr>
                <w:rFonts w:ascii="SAF print" w:hAnsi="SAF print"/>
                <w:b/>
                <w:color w:val="00B0F0"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 xml:space="preserve">Ready, </w:t>
            </w:r>
            <w:r w:rsidR="006631D5"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S</w:t>
            </w: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 xml:space="preserve">teady, </w:t>
            </w:r>
            <w:r w:rsidR="006631D5"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G</w:t>
            </w: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row!</w:t>
            </w:r>
          </w:p>
        </w:tc>
      </w:tr>
      <w:tr w:rsidR="00C1499B" w:rsidRPr="00867714" w14:paraId="6C0137AA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798A5212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2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6DB1C6DB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DRAWING</w:t>
            </w:r>
          </w:p>
          <w:p w14:paraId="5826BC2A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Extend the variety of drawings tools</w:t>
            </w:r>
          </w:p>
          <w:p w14:paraId="610D73CB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line to represent objects seen, remembered or imagined</w:t>
            </w:r>
          </w:p>
          <w:p w14:paraId="5C201919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and draw landscapes</w:t>
            </w:r>
          </w:p>
          <w:p w14:paraId="566FB291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patterns</w:t>
            </w:r>
          </w:p>
          <w:p w14:paraId="16224064" w14:textId="7777777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Observe anatomy (faces, limbs)</w:t>
            </w:r>
          </w:p>
          <w:p w14:paraId="0EEF6940" w14:textId="71C26AA1" w:rsidR="00583F94" w:rsidRPr="00867714" w:rsidRDefault="0086771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</w:rPr>
              <w:drawing>
                <wp:anchor distT="0" distB="0" distL="114300" distR="114300" simplePos="0" relativeHeight="251664384" behindDoc="1" locked="0" layoutInCell="1" allowOverlap="1" wp14:anchorId="6A29B1AE" wp14:editId="48CA0BC3">
                  <wp:simplePos x="0" y="0"/>
                  <wp:positionH relativeFrom="column">
                    <wp:posOffset>3161898</wp:posOffset>
                  </wp:positionH>
                  <wp:positionV relativeFrom="paragraph">
                    <wp:posOffset>308068</wp:posOffset>
                  </wp:positionV>
                  <wp:extent cx="785812" cy="958957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0954" y="21028"/>
                      <wp:lineTo x="20954" y="0"/>
                      <wp:lineTo x="0" y="0"/>
                    </wp:wrapPolygon>
                  </wp:wrapTight>
                  <wp:docPr id="14" name="Picture 14" descr="Camille and the Sunflowers: 1 (Anholt's Artis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mille and the Sunflowers: 1 (Anholt's Artis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2" cy="95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>- Explore tone using different grades of pencil, pastel and chalk</w:t>
            </w:r>
          </w:p>
          <w:p w14:paraId="14B02DBE" w14:textId="36944907" w:rsidR="00583F94" w:rsidRPr="00867714" w:rsidRDefault="00583F94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4BBCF414" w14:textId="3A35410C" w:rsidR="00FF430F" w:rsidRPr="00867714" w:rsidRDefault="00FF430F" w:rsidP="00583F9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867865E" w14:textId="0800343F" w:rsidR="00FF430F" w:rsidRPr="00867714" w:rsidRDefault="00867714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3409985E" wp14:editId="721DCB0E">
                  <wp:simplePos x="0" y="0"/>
                  <wp:positionH relativeFrom="column">
                    <wp:posOffset>2399321</wp:posOffset>
                  </wp:positionH>
                  <wp:positionV relativeFrom="paragraph">
                    <wp:posOffset>481499</wp:posOffset>
                  </wp:positionV>
                  <wp:extent cx="97472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107" y="21319"/>
                      <wp:lineTo x="211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Studying Van 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G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ogh. Children learning about line and tone to create their own authentic piece in the style of Van </w:t>
            </w:r>
            <w:r w:rsidR="004E10B0" w:rsidRPr="00867714">
              <w:rPr>
                <w:rFonts w:ascii="SAF print" w:hAnsi="SAF print" w:cs="Arial"/>
                <w:bCs/>
                <w:sz w:val="24"/>
                <w:szCs w:val="24"/>
              </w:rPr>
              <w:t>G</w:t>
            </w:r>
            <w:r w:rsidR="00583F94" w:rsidRPr="00867714">
              <w:rPr>
                <w:rFonts w:ascii="SAF print" w:hAnsi="SAF print" w:cs="Arial"/>
                <w:bCs/>
                <w:sz w:val="24"/>
                <w:szCs w:val="24"/>
              </w:rPr>
              <w:t>ogh.</w:t>
            </w:r>
          </w:p>
          <w:p w14:paraId="7E568D85" w14:textId="314B1CF8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22064742" w14:textId="77777777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50DB2033" w14:textId="5980172F" w:rsidR="004E10B0" w:rsidRPr="00867714" w:rsidRDefault="004E10B0" w:rsidP="00FF430F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342F94B1" w14:textId="77777777" w:rsidR="002A781F" w:rsidRPr="00867714" w:rsidRDefault="00FB3D1C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/>
                <w:sz w:val="24"/>
                <w:szCs w:val="24"/>
              </w:rPr>
              <w:t xml:space="preserve"> </w:t>
            </w:r>
            <w:r w:rsidR="002A781F" w:rsidRPr="00867714">
              <w:rPr>
                <w:rFonts w:ascii="SAF print" w:hAnsi="SAF print" w:cs="Arial"/>
                <w:bCs/>
                <w:sz w:val="24"/>
                <w:szCs w:val="24"/>
              </w:rPr>
              <w:t>PATTERN</w:t>
            </w:r>
          </w:p>
          <w:p w14:paraId="206825DE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Awareness and discussion of patterns</w:t>
            </w:r>
          </w:p>
          <w:p w14:paraId="568167C6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Repeating patterns</w:t>
            </w:r>
          </w:p>
          <w:p w14:paraId="3D7704A0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Symmetry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19F944F8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Experiment by arranging, folding, repeating, overlapping, regular and irregular patterning</w:t>
            </w:r>
          </w:p>
          <w:p w14:paraId="0AD7A594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Natural and manmade patterns</w:t>
            </w:r>
          </w:p>
          <w:p w14:paraId="78596E8F" w14:textId="77777777" w:rsidR="00CC2E09" w:rsidRPr="00867714" w:rsidRDefault="00CC2E09" w:rsidP="00CC2E09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31646E4" w14:textId="12CF8033" w:rsidR="000A331A" w:rsidRPr="00867714" w:rsidRDefault="00867714" w:rsidP="00CC2E09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8D8E48E" wp14:editId="15160C37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46355</wp:posOffset>
                  </wp:positionV>
                  <wp:extent cx="1148715" cy="1287145"/>
                  <wp:effectExtent l="0" t="0" r="0" b="8255"/>
                  <wp:wrapTight wrapText="bothSides">
                    <wp:wrapPolygon edited="0">
                      <wp:start x="0" y="0"/>
                      <wp:lineTo x="0" y="21419"/>
                      <wp:lineTo x="21134" y="21419"/>
                      <wp:lineTo x="21134" y="0"/>
                      <wp:lineTo x="0" y="0"/>
                    </wp:wrapPolygon>
                  </wp:wrapTight>
                  <wp:docPr id="5" name="Picture 5" descr="The Life and Work of Henri Matisse (Hardcover) | EducatorsDe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ife and Work of Henri Matisse (Hardcover) | EducatorsDe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0B0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23CA351E" w14:textId="59216AC7" w:rsidR="004E10B0" w:rsidRPr="00867714" w:rsidRDefault="004E10B0" w:rsidP="00CC2E09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Matisse style authentic piece.</w:t>
            </w:r>
            <w:r w:rsidR="00867714">
              <w:rPr>
                <w:noProof/>
              </w:rPr>
              <w:t xml:space="preserve"> </w:t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245EAE0B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TEXTURE</w:t>
            </w:r>
          </w:p>
          <w:p w14:paraId="5F47A75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Weaving</w:t>
            </w:r>
          </w:p>
          <w:p w14:paraId="5AECDD5F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Collage</w:t>
            </w:r>
          </w:p>
          <w:p w14:paraId="4BF57B0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Sort according to specific qualities</w:t>
            </w:r>
          </w:p>
          <w:p w14:paraId="72D1C521" w14:textId="77777777" w:rsidR="000A331A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How textiles create things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237C81A6" w14:textId="296DC2AA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Overlapping and overlaying to create effects </w:t>
            </w:r>
          </w:p>
          <w:p w14:paraId="7A867E3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large eyed needles</w:t>
            </w:r>
          </w:p>
          <w:p w14:paraId="14A4032F" w14:textId="4D77B580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Running stitches</w:t>
            </w:r>
          </w:p>
          <w:p w14:paraId="731ACC68" w14:textId="387DB182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Start to explore other simple stitches</w:t>
            </w:r>
          </w:p>
          <w:p w14:paraId="6620A3AC" w14:textId="759B4E66" w:rsidR="002A781F" w:rsidRPr="00867714" w:rsidRDefault="00010D09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2B2A2E1" wp14:editId="6D134127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187960</wp:posOffset>
                  </wp:positionV>
                  <wp:extent cx="1254760" cy="1233170"/>
                  <wp:effectExtent l="0" t="0" r="2540" b="5080"/>
                  <wp:wrapTight wrapText="bothSides">
                    <wp:wrapPolygon edited="0">
                      <wp:start x="0" y="0"/>
                      <wp:lineTo x="0" y="21355"/>
                      <wp:lineTo x="21316" y="21355"/>
                      <wp:lineTo x="21316" y="0"/>
                      <wp:lineTo x="0" y="0"/>
                    </wp:wrapPolygon>
                  </wp:wrapTight>
                  <wp:docPr id="6" name="Picture 6" descr="Pin on Weaving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Weaving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883533" w14:textId="13703F8B" w:rsidR="006B2DEF" w:rsidRPr="00867714" w:rsidRDefault="000A331A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48493593" w14:textId="60427C9D" w:rsidR="000A331A" w:rsidRPr="00867714" w:rsidRDefault="000A331A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Use texture to create authentic piece of work. Evaluate.</w:t>
            </w:r>
          </w:p>
          <w:p w14:paraId="1F6475A0" w14:textId="60BE0A3A" w:rsidR="00CC3DBB" w:rsidRPr="00867714" w:rsidRDefault="00CC3DBB" w:rsidP="006B2DE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  <w:tr w:rsidR="00C1499B" w:rsidRPr="00867714" w14:paraId="43F222EC" w14:textId="77777777" w:rsidTr="00806A11">
        <w:trPr>
          <w:trHeight w:val="558"/>
        </w:trPr>
        <w:tc>
          <w:tcPr>
            <w:tcW w:w="2482" w:type="dxa"/>
            <w:tcBorders>
              <w:right w:val="single" w:sz="4" w:space="0" w:color="auto"/>
            </w:tcBorders>
          </w:tcPr>
          <w:p w14:paraId="563E01C2" w14:textId="77777777" w:rsidR="009A3810" w:rsidRPr="00867714" w:rsidRDefault="009A3810" w:rsidP="009A3810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8578638" w14:textId="19528765" w:rsidR="00583F94" w:rsidRPr="00867714" w:rsidRDefault="00AE0604" w:rsidP="00583F94">
            <w:pPr>
              <w:jc w:val="center"/>
              <w:rPr>
                <w:rFonts w:ascii="SAF print" w:hAnsi="SAF print"/>
                <w:b/>
                <w:color w:val="FF0000"/>
                <w:sz w:val="36"/>
                <w:szCs w:val="36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Stone Age</w:t>
            </w:r>
            <w:r w:rsidR="00583F94"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 xml:space="preserve"> </w:t>
            </w:r>
          </w:p>
          <w:p w14:paraId="23D65B4D" w14:textId="6AA8FBF7" w:rsidR="009A3810" w:rsidRPr="00867714" w:rsidRDefault="009A3810" w:rsidP="009A3810">
            <w:pPr>
              <w:autoSpaceDE w:val="0"/>
              <w:autoSpaceDN w:val="0"/>
              <w:adjustRightInd w:val="0"/>
              <w:jc w:val="center"/>
              <w:rPr>
                <w:rFonts w:ascii="SAF print" w:hAnsi="SAF print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1795B0F" w14:textId="1E8F8D91" w:rsidR="009A3810" w:rsidRPr="00867714" w:rsidRDefault="00AE0604" w:rsidP="00583F9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A Tropical Rainforest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7A7303B" w14:textId="542A799E" w:rsidR="009A3810" w:rsidRPr="00867714" w:rsidRDefault="00C65106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/>
                <w:b/>
                <w:color w:val="00B0F0"/>
                <w:sz w:val="36"/>
                <w:szCs w:val="36"/>
              </w:rPr>
              <w:t>Natural World</w:t>
            </w:r>
          </w:p>
        </w:tc>
      </w:tr>
      <w:tr w:rsidR="00C1499B" w:rsidRPr="00867714" w14:paraId="18C97774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05C16BF9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3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6F37C331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PATTERN</w:t>
            </w:r>
          </w:p>
          <w:p w14:paraId="494818AD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Pattern in the environment</w:t>
            </w:r>
          </w:p>
          <w:p w14:paraId="6DE771A6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Design</w:t>
            </w:r>
          </w:p>
          <w:p w14:paraId="62FFCE1C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Using ICT</w:t>
            </w:r>
          </w:p>
          <w:p w14:paraId="0A92FC17" w14:textId="77777777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Make patterns on a range of surfaces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43DDB1C2" w14:textId="4F6AC675" w:rsidR="006631D5" w:rsidRPr="00867714" w:rsidRDefault="006631D5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Explore environmental and manmade patterns</w:t>
            </w:r>
          </w:p>
          <w:p w14:paraId="652EF508" w14:textId="21F51BF8" w:rsidR="00762748" w:rsidRPr="00867714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6EC2336D" w14:textId="478FB53E" w:rsidR="00762748" w:rsidRPr="00867714" w:rsidRDefault="006A31ED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>
              <w:rPr>
                <w:rFonts w:ascii="SAF print" w:hAnsi="SAF print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5EAEFE1D" wp14:editId="1D078A61">
                  <wp:simplePos x="0" y="0"/>
                  <wp:positionH relativeFrom="column">
                    <wp:posOffset>2164832</wp:posOffset>
                  </wp:positionH>
                  <wp:positionV relativeFrom="paragraph">
                    <wp:posOffset>114283</wp:posOffset>
                  </wp:positionV>
                  <wp:extent cx="1480185" cy="1434465"/>
                  <wp:effectExtent l="0" t="0" r="5715" b="0"/>
                  <wp:wrapTight wrapText="bothSides">
                    <wp:wrapPolygon edited="0">
                      <wp:start x="0" y="0"/>
                      <wp:lineTo x="0" y="21227"/>
                      <wp:lineTo x="21405" y="21227"/>
                      <wp:lineTo x="2140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E98BD1" w14:textId="08733BE8" w:rsidR="00762748" w:rsidRPr="00867714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694AAF32" w14:textId="27530568" w:rsidR="00762748" w:rsidRDefault="00762748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Explore environmental patterns from the Stone Age.</w:t>
            </w:r>
          </w:p>
          <w:p w14:paraId="2C0B6F18" w14:textId="23D899C4" w:rsidR="006A31ED" w:rsidRPr="00867714" w:rsidRDefault="006A31ED" w:rsidP="006631D5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5CE0F53C" w14:textId="5051CC81" w:rsidR="00583F94" w:rsidRPr="00867714" w:rsidRDefault="00583F94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BD05EC6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A76B269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06446C3" w14:textId="77777777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96D8D8B" w14:textId="36A76F44" w:rsidR="004E10B0" w:rsidRPr="00867714" w:rsidRDefault="004E10B0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4731CEFE" w14:textId="77777777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4799D712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</w:t>
            </w:r>
          </w:p>
          <w:p w14:paraId="73DC9B63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colour wheels</w:t>
            </w:r>
          </w:p>
          <w:p w14:paraId="71421A99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different types of brushes and techniques</w:t>
            </w:r>
          </w:p>
          <w:p w14:paraId="100366AE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Apply colour using dotting, scratching, splashing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6D86E7DE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 and matching; tint, tone, shade</w:t>
            </w:r>
          </w:p>
          <w:p w14:paraId="6B7A1480" w14:textId="252AF0C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primary and secondary colours</w:t>
            </w:r>
          </w:p>
          <w:p w14:paraId="45715F39" w14:textId="289E596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to reflect mood</w:t>
            </w:r>
          </w:p>
          <w:p w14:paraId="65A06D89" w14:textId="5FA9C052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569710F0" w14:textId="47F148DD" w:rsidR="006631D5" w:rsidRPr="00867714" w:rsidRDefault="006237F2" w:rsidP="006631D5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37C80A18" wp14:editId="05D6B640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186690</wp:posOffset>
                  </wp:positionV>
                  <wp:extent cx="916940" cy="1106170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091" y="21203"/>
                      <wp:lineTo x="21091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31D5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C719DCD" w14:textId="71759C12" w:rsidR="006631D5" w:rsidRPr="00867714" w:rsidRDefault="006631D5" w:rsidP="006631D5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Studying Henri Rosseau and his use of colour. Learn skills to apply to own piece of work. </w:t>
            </w:r>
          </w:p>
          <w:p w14:paraId="654442B7" w14:textId="00968071" w:rsidR="00CC2E09" w:rsidRPr="00867714" w:rsidRDefault="00CC2E09" w:rsidP="006631D5">
            <w:pPr>
              <w:rPr>
                <w:rFonts w:ascii="SAF print" w:hAnsi="SAF print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1FB06079" w14:textId="35E36231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PRINTING</w:t>
            </w:r>
          </w:p>
          <w:p w14:paraId="381BD640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Recording textures/patterns using relief and impressed printing processes.</w:t>
            </w:r>
          </w:p>
          <w:p w14:paraId="1EF73815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Monoprinting e.g. carbon paper</w:t>
            </w:r>
          </w:p>
          <w:p w14:paraId="0D2F4783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mixing through overlapping colour prints</w:t>
            </w:r>
          </w:p>
          <w:p w14:paraId="69D723CF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Symmetrical/asymmetrical prints</w:t>
            </w:r>
          </w:p>
          <w:p w14:paraId="7D85B761" w14:textId="6F3AB9BB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Modify and adapt print</w:t>
            </w:r>
          </w:p>
          <w:p w14:paraId="3AF42329" w14:textId="5AD6722F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55B5536" w14:textId="11EBD849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DA2C565" w14:textId="2DE307D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6DD2776" w14:textId="372A2AD4" w:rsidR="00762748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Explore/print own </w:t>
            </w:r>
            <w:r w:rsidR="00C65106">
              <w:rPr>
                <w:rFonts w:ascii="SAF print" w:hAnsi="SAF print" w:cs="Arial"/>
                <w:sz w:val="24"/>
                <w:szCs w:val="24"/>
              </w:rPr>
              <w:t>natural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patterns.</w:t>
            </w:r>
          </w:p>
          <w:p w14:paraId="1D5A8795" w14:textId="73417641" w:rsidR="006237F2" w:rsidRPr="006237F2" w:rsidRDefault="006237F2" w:rsidP="006237F2">
            <w:pPr>
              <w:jc w:val="right"/>
              <w:rPr>
                <w:rFonts w:ascii="SAF print" w:hAnsi="SAF print" w:cs="Arial"/>
                <w:color w:val="833C0B" w:themeColor="accent2" w:themeShade="80"/>
                <w:sz w:val="24"/>
                <w:szCs w:val="24"/>
              </w:rPr>
            </w:pPr>
            <w:r w:rsidRPr="006237F2">
              <w:rPr>
                <w:rFonts w:ascii="SAF print" w:hAnsi="SAF print" w:cs="Arial"/>
                <w:color w:val="833C0B" w:themeColor="accent2" w:themeShade="80"/>
                <w:sz w:val="24"/>
                <w:szCs w:val="24"/>
              </w:rPr>
              <w:t>Sarah Jameson.</w:t>
            </w:r>
          </w:p>
          <w:p w14:paraId="06C042A5" w14:textId="3162936D" w:rsidR="006B2DEF" w:rsidRPr="00867714" w:rsidRDefault="006237F2" w:rsidP="006B2DE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rFonts w:ascii="SAF print" w:hAnsi="SAF print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816C2E3" wp14:editId="2804E1F7">
                  <wp:simplePos x="0" y="0"/>
                  <wp:positionH relativeFrom="column">
                    <wp:posOffset>1837801</wp:posOffset>
                  </wp:positionH>
                  <wp:positionV relativeFrom="paragraph">
                    <wp:posOffset>449911</wp:posOffset>
                  </wp:positionV>
                  <wp:extent cx="2030095" cy="792480"/>
                  <wp:effectExtent l="0" t="0" r="8255" b="7620"/>
                  <wp:wrapTight wrapText="bothSides">
                    <wp:wrapPolygon edited="0">
                      <wp:start x="0" y="0"/>
                      <wp:lineTo x="0" y="21288"/>
                      <wp:lineTo x="21485" y="21288"/>
                      <wp:lineTo x="2148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499B" w:rsidRPr="00867714" w14:paraId="1F8F77BB" w14:textId="77777777" w:rsidTr="00537E20">
        <w:trPr>
          <w:trHeight w:val="566"/>
        </w:trPr>
        <w:tc>
          <w:tcPr>
            <w:tcW w:w="2482" w:type="dxa"/>
            <w:tcBorders>
              <w:right w:val="single" w:sz="4" w:space="0" w:color="auto"/>
            </w:tcBorders>
          </w:tcPr>
          <w:p w14:paraId="072794DF" w14:textId="77777777" w:rsidR="000B6057" w:rsidRPr="00867714" w:rsidRDefault="000B6057" w:rsidP="000B6057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86DF6B" w14:textId="1DC839AB" w:rsidR="000B6057" w:rsidRPr="00867714" w:rsidRDefault="00AE0604" w:rsidP="000B6057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Ancient Greece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35CC63" w14:textId="05DBE704" w:rsidR="000B6057" w:rsidRPr="00867714" w:rsidRDefault="000B6057" w:rsidP="000B6057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The Romans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BEEB480" w14:textId="7812E0B5" w:rsidR="000B6057" w:rsidRPr="00867714" w:rsidRDefault="00AE0604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Where is home?</w:t>
            </w:r>
          </w:p>
        </w:tc>
      </w:tr>
      <w:tr w:rsidR="00C1499B" w:rsidRPr="00867714" w14:paraId="4C88ACED" w14:textId="77777777" w:rsidTr="003D6883">
        <w:trPr>
          <w:trHeight w:val="1663"/>
        </w:trPr>
        <w:tc>
          <w:tcPr>
            <w:tcW w:w="2482" w:type="dxa"/>
            <w:tcBorders>
              <w:right w:val="single" w:sz="4" w:space="0" w:color="auto"/>
            </w:tcBorders>
          </w:tcPr>
          <w:p w14:paraId="03F869DF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4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0C05D834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5743E8CE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Shape, form, model and construct (malleable and rigid materials)</w:t>
            </w:r>
          </w:p>
          <w:p w14:paraId="6346FD3A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Plan and develop</w:t>
            </w:r>
          </w:p>
          <w:p w14:paraId="356D8478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Understanding of different adhesives and methods of construction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457FC6BC" w14:textId="65528701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Experience surface patterns/textures</w:t>
            </w:r>
          </w:p>
          <w:p w14:paraId="51F7FDA7" w14:textId="3E1D2FBE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Discuss own work and work of other sculptors</w:t>
            </w:r>
          </w:p>
          <w:p w14:paraId="31CAC3F7" w14:textId="4371CF89" w:rsidR="009D39E2" w:rsidRPr="00867714" w:rsidRDefault="00C318B9" w:rsidP="009D39E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0F3B9C0" wp14:editId="1FC0A008">
                  <wp:simplePos x="0" y="0"/>
                  <wp:positionH relativeFrom="column">
                    <wp:posOffset>3120705</wp:posOffset>
                  </wp:positionH>
                  <wp:positionV relativeFrom="paragraph">
                    <wp:posOffset>29938</wp:posOffset>
                  </wp:positionV>
                  <wp:extent cx="770255" cy="946785"/>
                  <wp:effectExtent l="0" t="0" r="0" b="5715"/>
                  <wp:wrapTight wrapText="bothSides">
                    <wp:wrapPolygon edited="0">
                      <wp:start x="0" y="0"/>
                      <wp:lineTo x="0" y="21296"/>
                      <wp:lineTo x="20834" y="21296"/>
                      <wp:lineTo x="2083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9E2" w:rsidRPr="00867714">
              <w:rPr>
                <w:rFonts w:ascii="SAF print" w:hAnsi="SAF print" w:cs="Arial"/>
                <w:sz w:val="24"/>
                <w:szCs w:val="24"/>
              </w:rPr>
              <w:t>- Analyse and interpret natural and manmade forms of construction</w:t>
            </w:r>
          </w:p>
          <w:p w14:paraId="4ACC9B78" w14:textId="5C064485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62EA4D1D" w14:textId="79010AF6" w:rsidR="00806A11" w:rsidRPr="00867714" w:rsidRDefault="009D39E2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380E74A1" w14:textId="585A15D4" w:rsidR="009D39E2" w:rsidRPr="00867714" w:rsidRDefault="009D39E2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Mod-roc</w:t>
            </w:r>
            <w:r w:rsidR="000E7290">
              <w:rPr>
                <w:rFonts w:ascii="SAF print" w:hAnsi="SAF print" w:cs="Arial"/>
                <w:sz w:val="24"/>
                <w:szCs w:val="24"/>
              </w:rPr>
              <w:t>/clay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urns</w:t>
            </w:r>
          </w:p>
          <w:p w14:paraId="253AA45F" w14:textId="0EADFA8E" w:rsidR="004E10B0" w:rsidRPr="00867714" w:rsidRDefault="004E10B0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13C6F63B" w14:textId="5ED7D3EA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lastRenderedPageBreak/>
              <w:t>TEXTURE</w:t>
            </w:r>
          </w:p>
          <w:p w14:paraId="52E0E935" w14:textId="0AE2F99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smaller eyed needles and finer threads</w:t>
            </w:r>
          </w:p>
          <w:p w14:paraId="195F83CD" w14:textId="7C7735AF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Weaving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ab/>
            </w:r>
          </w:p>
          <w:p w14:paraId="00501862" w14:textId="501CDDCF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Use a wider variety of joining techniques, plaiting, pinning, stapling and sewing</w:t>
            </w:r>
          </w:p>
          <w:p w14:paraId="1BC410F7" w14:textId="4AC3DD39" w:rsidR="002A781F" w:rsidRPr="00867714" w:rsidRDefault="00C21A59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547C883" wp14:editId="65151060">
                  <wp:simplePos x="0" y="0"/>
                  <wp:positionH relativeFrom="column">
                    <wp:posOffset>2993860</wp:posOffset>
                  </wp:positionH>
                  <wp:positionV relativeFrom="paragraph">
                    <wp:posOffset>147210</wp:posOffset>
                  </wp:positionV>
                  <wp:extent cx="1019810" cy="1316990"/>
                  <wp:effectExtent l="0" t="0" r="8890" b="0"/>
                  <wp:wrapTight wrapText="bothSides">
                    <wp:wrapPolygon edited="0">
                      <wp:start x="0" y="0"/>
                      <wp:lineTo x="0" y="21246"/>
                      <wp:lineTo x="21385" y="21246"/>
                      <wp:lineTo x="21385" y="0"/>
                      <wp:lineTo x="0" y="0"/>
                    </wp:wrapPolygon>
                  </wp:wrapTight>
                  <wp:docPr id="17" name="Picture 17" descr="Woven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ven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81F" w:rsidRPr="00867714">
              <w:rPr>
                <w:rFonts w:ascii="SAF print" w:hAnsi="SAF print" w:cs="Arial"/>
                <w:bCs/>
                <w:sz w:val="24"/>
                <w:szCs w:val="24"/>
              </w:rPr>
              <w:t>- Experimenting with creating mood, feeling and movement, using embellishments</w:t>
            </w:r>
          </w:p>
          <w:p w14:paraId="4BCB9166" w14:textId="644F2178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Compare different fabrics</w:t>
            </w:r>
          </w:p>
          <w:p w14:paraId="0C667440" w14:textId="29CA0042" w:rsidR="00CC2E09" w:rsidRPr="00867714" w:rsidRDefault="00CC2E09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3928A176" w14:textId="77777777" w:rsidR="009D39E2" w:rsidRPr="00867714" w:rsidRDefault="009D39E2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EDA1E7A" w14:textId="77777777" w:rsidR="009D39E2" w:rsidRPr="00867714" w:rsidRDefault="009D39E2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Roman weaving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adding embellishments.</w:t>
            </w:r>
          </w:p>
          <w:p w14:paraId="34CAE19D" w14:textId="77777777" w:rsidR="00CC3DBB" w:rsidRPr="00867714" w:rsidRDefault="00CC3DBB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</w:p>
          <w:p w14:paraId="74D6ECC6" w14:textId="05F51C90" w:rsidR="00CC3DBB" w:rsidRPr="00867714" w:rsidRDefault="00CC3DBB" w:rsidP="00FB3D1C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Mr Farlow </w:t>
            </w:r>
            <w:r w:rsidRPr="00867714">
              <w:rPr>
                <w:rFonts w:ascii="Courier New" w:hAnsi="Courier New" w:cs="Courier New"/>
                <w:bCs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pm.</w:t>
            </w:r>
            <w:r w:rsidR="00C21A59">
              <w:rPr>
                <w:noProof/>
              </w:rPr>
              <w:t xml:space="preserve"> </w:t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4BF9CCE9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lastRenderedPageBreak/>
              <w:t>DRAWING</w:t>
            </w:r>
          </w:p>
          <w:p w14:paraId="4936E654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shading, using different media</w:t>
            </w:r>
          </w:p>
          <w:p w14:paraId="579E9DB4" w14:textId="067F3642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Uses line and tone to represent things seen, observed or remembered</w:t>
            </w:r>
          </w:p>
          <w:p w14:paraId="7B14EDD6" w14:textId="69A48A63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Draw familiar things from different viewpoints</w:t>
            </w:r>
          </w:p>
          <w:p w14:paraId="6CF516B6" w14:textId="5B6D0704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Scale and proportion</w:t>
            </w:r>
          </w:p>
          <w:p w14:paraId="11753A95" w14:textId="685DE68F" w:rsidR="009D39E2" w:rsidRPr="00867714" w:rsidRDefault="00C21A59" w:rsidP="009D39E2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0C940A3" wp14:editId="5BCF0C88">
                  <wp:simplePos x="0" y="0"/>
                  <wp:positionH relativeFrom="column">
                    <wp:posOffset>3242287</wp:posOffset>
                  </wp:positionH>
                  <wp:positionV relativeFrom="paragraph">
                    <wp:posOffset>122421</wp:posOffset>
                  </wp:positionV>
                  <wp:extent cx="708025" cy="1062355"/>
                  <wp:effectExtent l="0" t="0" r="0" b="4445"/>
                  <wp:wrapTight wrapText="bothSides">
                    <wp:wrapPolygon edited="0">
                      <wp:start x="0" y="0"/>
                      <wp:lineTo x="0" y="21303"/>
                      <wp:lineTo x="20922" y="21303"/>
                      <wp:lineTo x="2092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39E2" w:rsidRPr="00867714">
              <w:rPr>
                <w:rFonts w:ascii="SAF print" w:hAnsi="SAF print" w:cs="Arial"/>
                <w:sz w:val="24"/>
                <w:szCs w:val="24"/>
              </w:rPr>
              <w:t>- Accurate drawings of whole people including proportion and placement</w:t>
            </w:r>
          </w:p>
          <w:p w14:paraId="59552059" w14:textId="56D0C1FE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31C6D558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4466B20" w14:textId="3120AF39" w:rsidR="006B2DEF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lastRenderedPageBreak/>
              <w:t>Studying Lowry. Learn about perspective, line, tone and shade to create own authentic piece.</w:t>
            </w:r>
          </w:p>
        </w:tc>
      </w:tr>
      <w:tr w:rsidR="00C1499B" w:rsidRPr="00867714" w14:paraId="3DF2487E" w14:textId="77777777" w:rsidTr="00537E20">
        <w:trPr>
          <w:trHeight w:val="597"/>
        </w:trPr>
        <w:tc>
          <w:tcPr>
            <w:tcW w:w="2482" w:type="dxa"/>
            <w:tcBorders>
              <w:right w:val="single" w:sz="4" w:space="0" w:color="auto"/>
            </w:tcBorders>
          </w:tcPr>
          <w:p w14:paraId="02770BED" w14:textId="77777777" w:rsidR="00794D24" w:rsidRPr="00867714" w:rsidRDefault="00794D24" w:rsidP="00794D24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112F15" w14:textId="7348EEBD" w:rsidR="00794D24" w:rsidRPr="00867714" w:rsidRDefault="00AE0604" w:rsidP="00794D2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Beyond Earth: Unravelling Mysteries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480403" w14:textId="520867EE" w:rsidR="00794D24" w:rsidRPr="00867714" w:rsidRDefault="00AE0604" w:rsidP="00794D24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Where in the World?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CEA73B" w14:textId="1D31972A" w:rsidR="00794D24" w:rsidRPr="00867714" w:rsidRDefault="00AE0604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Tudor Tales by the Riverside</w:t>
            </w:r>
          </w:p>
        </w:tc>
      </w:tr>
      <w:tr w:rsidR="00C1499B" w:rsidRPr="00867714" w14:paraId="3BCA458F" w14:textId="77777777" w:rsidTr="00806A11">
        <w:trPr>
          <w:trHeight w:val="983"/>
        </w:trPr>
        <w:tc>
          <w:tcPr>
            <w:tcW w:w="2482" w:type="dxa"/>
            <w:tcBorders>
              <w:right w:val="single" w:sz="4" w:space="0" w:color="auto"/>
            </w:tcBorders>
          </w:tcPr>
          <w:p w14:paraId="325ED524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5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3081968A" w14:textId="77777777" w:rsidR="002A781F" w:rsidRPr="00867714" w:rsidRDefault="00FF430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</w:t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COLOUR</w:t>
            </w:r>
          </w:p>
          <w:p w14:paraId="7678ED64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hue, tint, tone and shade</w:t>
            </w:r>
          </w:p>
          <w:p w14:paraId="18381D8D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the use of texture in colour</w:t>
            </w:r>
          </w:p>
          <w:p w14:paraId="3BD26664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- Colour for purposes </w:t>
            </w:r>
          </w:p>
          <w:p w14:paraId="11AEDEB3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Colour to express feelings</w:t>
            </w:r>
          </w:p>
          <w:p w14:paraId="7CA240BB" w14:textId="44F0E364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tertiary colours on the colour wheel</w:t>
            </w:r>
          </w:p>
          <w:p w14:paraId="685051E3" w14:textId="6C625425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7D649C0C" w14:textId="453729B8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6EFA9762" w14:textId="4EB00B74" w:rsidR="00FF430F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EB8C056" wp14:editId="7E872239">
                  <wp:simplePos x="0" y="0"/>
                  <wp:positionH relativeFrom="column">
                    <wp:posOffset>2114025</wp:posOffset>
                  </wp:positionH>
                  <wp:positionV relativeFrom="paragraph">
                    <wp:posOffset>305633</wp:posOffset>
                  </wp:positionV>
                  <wp:extent cx="1782445" cy="1979295"/>
                  <wp:effectExtent l="0" t="0" r="8255" b="1905"/>
                  <wp:wrapTight wrapText="bothSides">
                    <wp:wrapPolygon edited="0">
                      <wp:start x="0" y="0"/>
                      <wp:lineTo x="0" y="21413"/>
                      <wp:lineTo x="21469" y="21413"/>
                      <wp:lineTo x="2146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 xml:space="preserve">Teach </w:t>
            </w:r>
            <w:r w:rsidR="00806A11" w:rsidRPr="00867714">
              <w:rPr>
                <w:rFonts w:ascii="SAF print" w:hAnsi="SAF print" w:cs="Arial"/>
                <w:sz w:val="24"/>
                <w:szCs w:val="24"/>
              </w:rPr>
              <w:t>colour skills to enable children to apply their knowledge to a f</w:t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inal piece - Birch trees</w:t>
            </w:r>
            <w:r w:rsidR="00806A11" w:rsidRPr="00867714">
              <w:rPr>
                <w:rFonts w:ascii="SAF print" w:hAnsi="SAF print" w:cs="Arial"/>
                <w:sz w:val="24"/>
                <w:szCs w:val="24"/>
              </w:rPr>
              <w:t>. Evaluate.</w:t>
            </w:r>
          </w:p>
          <w:p w14:paraId="2109E14F" w14:textId="45259ACA" w:rsidR="00C2467A" w:rsidRPr="00867714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27DCDFE9" w14:textId="77777777" w:rsidR="002A781F" w:rsidRPr="00867714" w:rsidRDefault="002A781F" w:rsidP="002A781F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PRINTING</w:t>
            </w:r>
          </w:p>
          <w:p w14:paraId="0A88E43A" w14:textId="51618A12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Combine prints from different objects to produce an end piece</w:t>
            </w:r>
          </w:p>
          <w:p w14:paraId="40A82B49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Discuss and evaluate own work and that of others</w:t>
            </w:r>
          </w:p>
          <w:p w14:paraId="0E915B6D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Build up drawings and images of whole or parts of items using various techniques e.g. card relief</w:t>
            </w:r>
          </w:p>
          <w:p w14:paraId="796D1825" w14:textId="77777777" w:rsidR="009D39E2" w:rsidRPr="00867714" w:rsidRDefault="009D39E2" w:rsidP="009D39E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Explore printing techniques used by various artists</w:t>
            </w:r>
          </w:p>
          <w:p w14:paraId="51C7ED92" w14:textId="77777777" w:rsidR="00DB3722" w:rsidRPr="00867714" w:rsidRDefault="00DB3722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  <w:p w14:paraId="3C008338" w14:textId="77777777" w:rsidR="00AE0604" w:rsidRPr="00867714" w:rsidRDefault="00AE0604" w:rsidP="00DB372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4C4C193C" w14:textId="77777777" w:rsidR="00AE0604" w:rsidRDefault="00AE0604" w:rsidP="00DB3722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Learning about abstract space artist Peter Thorpe. Applying some of his skills to create own</w:t>
            </w:r>
            <w:r w:rsidR="009D39E2"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 prints.</w:t>
            </w:r>
          </w:p>
          <w:p w14:paraId="44E621B6" w14:textId="0F810743" w:rsidR="00C318B9" w:rsidRPr="00867714" w:rsidRDefault="00C318B9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05148" wp14:editId="7057FE4E">
                  <wp:extent cx="1359017" cy="174147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63" cy="176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12F952C0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PATTERN</w:t>
            </w:r>
          </w:p>
          <w:p w14:paraId="1AC73FDC" w14:textId="6BE421D6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own abstract patterns to reflect personal experiences and expression</w:t>
            </w:r>
          </w:p>
          <w:p w14:paraId="68E99849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Create pattern for purposes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64841FA7" w14:textId="77777777" w:rsidR="009D39E2" w:rsidRPr="00867714" w:rsidRDefault="009D39E2" w:rsidP="009D39E2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knowledge of regular/irregular/symmetrical/overlapping patterns to compose authentic patterns</w:t>
            </w:r>
          </w:p>
          <w:p w14:paraId="49927546" w14:textId="3BBF428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BA80A39" w14:textId="3F965EA2" w:rsidR="006B2DEF" w:rsidRPr="00867714" w:rsidRDefault="00C318B9" w:rsidP="006B2DE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B9371C" wp14:editId="1F0AEE89">
                  <wp:extent cx="1348722" cy="1689717"/>
                  <wp:effectExtent l="0" t="0" r="444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4" cy="169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B5937" w14:textId="26A49B7F" w:rsidR="00DB3722" w:rsidRPr="00867714" w:rsidRDefault="00DB3722" w:rsidP="00DB3722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</w:tc>
      </w:tr>
      <w:tr w:rsidR="00C1499B" w:rsidRPr="00867714" w14:paraId="2CA7A57F" w14:textId="77777777" w:rsidTr="00537E20">
        <w:trPr>
          <w:trHeight w:val="632"/>
        </w:trPr>
        <w:tc>
          <w:tcPr>
            <w:tcW w:w="2482" w:type="dxa"/>
            <w:tcBorders>
              <w:right w:val="single" w:sz="4" w:space="0" w:color="auto"/>
            </w:tcBorders>
          </w:tcPr>
          <w:p w14:paraId="6B4706EF" w14:textId="77777777" w:rsidR="00537E20" w:rsidRPr="00867714" w:rsidRDefault="00537E20" w:rsidP="00537E20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E1E04F" w14:textId="7E95484A" w:rsidR="00537E20" w:rsidRPr="00867714" w:rsidRDefault="00AE0604" w:rsidP="00537E20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FF0000"/>
                <w:sz w:val="36"/>
                <w:szCs w:val="36"/>
              </w:rPr>
              <w:t>The Victorians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A66F650" w14:textId="37B7E0DC" w:rsidR="00537E20" w:rsidRPr="00867714" w:rsidRDefault="00AE0604" w:rsidP="00537E20">
            <w:pPr>
              <w:jc w:val="center"/>
              <w:rPr>
                <w:rFonts w:ascii="SAF print" w:hAnsi="SAF print" w:cs="Arial"/>
                <w:b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50"/>
                <w:sz w:val="36"/>
                <w:szCs w:val="36"/>
              </w:rPr>
              <w:t>Britain at War</w:t>
            </w:r>
          </w:p>
        </w:tc>
        <w:tc>
          <w:tcPr>
            <w:tcW w:w="6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043D12" w14:textId="0E67352B" w:rsidR="00537E20" w:rsidRPr="00867714" w:rsidRDefault="00537E20" w:rsidP="00537E20">
            <w:pPr>
              <w:jc w:val="center"/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/>
                <w:b/>
                <w:color w:val="00B0F0"/>
                <w:sz w:val="36"/>
                <w:szCs w:val="36"/>
              </w:rPr>
              <w:t>Madeley</w:t>
            </w:r>
          </w:p>
        </w:tc>
      </w:tr>
      <w:tr w:rsidR="00C1499B" w:rsidRPr="00867714" w14:paraId="04B0BF02" w14:textId="77777777" w:rsidTr="003D6883">
        <w:trPr>
          <w:trHeight w:val="1673"/>
        </w:trPr>
        <w:tc>
          <w:tcPr>
            <w:tcW w:w="2482" w:type="dxa"/>
            <w:tcBorders>
              <w:right w:val="single" w:sz="4" w:space="0" w:color="auto"/>
            </w:tcBorders>
          </w:tcPr>
          <w:p w14:paraId="59DB49BA" w14:textId="77777777" w:rsidR="006B2DEF" w:rsidRPr="00867714" w:rsidRDefault="006B2DEF" w:rsidP="006B2DE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6</w:t>
            </w: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791913B6" w14:textId="77777777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FORM</w:t>
            </w:r>
          </w:p>
          <w:p w14:paraId="49FD6F13" w14:textId="136A4E51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Plan and develop ideas</w:t>
            </w:r>
          </w:p>
          <w:p w14:paraId="1A9B1A46" w14:textId="77777777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Shape, form, model and join</w:t>
            </w:r>
          </w:p>
          <w:p w14:paraId="4B4BB842" w14:textId="0992EB0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Discuss and evaluate own work and that of other sculptors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ab/>
            </w:r>
          </w:p>
          <w:p w14:paraId="32E8AB19" w14:textId="6D5D8EDF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Make imaginative use of acquired knowledge about tools and techniques and materials to express own ideas and feelings</w:t>
            </w:r>
          </w:p>
          <w:p w14:paraId="22F89FDF" w14:textId="26CA9BAA" w:rsidR="00762748" w:rsidRPr="00867714" w:rsidRDefault="00762748" w:rsidP="00762748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Look at 3D work from a variety of genres and cultures and develop own response through experimentation</w:t>
            </w:r>
          </w:p>
          <w:p w14:paraId="448CE9CF" w14:textId="38BB0816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EF9C2B8" w14:textId="29698558" w:rsidR="002A781F" w:rsidRPr="00867714" w:rsidRDefault="005C46A6" w:rsidP="002A781F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40778414" wp14:editId="655C0207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166342</wp:posOffset>
                  </wp:positionV>
                  <wp:extent cx="1452245" cy="1343025"/>
                  <wp:effectExtent l="0" t="0" r="0" b="9525"/>
                  <wp:wrapThrough wrapText="bothSides">
                    <wp:wrapPolygon edited="0">
                      <wp:start x="0" y="0"/>
                      <wp:lineTo x="0" y="21447"/>
                      <wp:lineTo x="21251" y="21447"/>
                      <wp:lineTo x="21251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781F"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58052313" w14:textId="07F8C6B2" w:rsidR="002A781F" w:rsidRPr="00867714" w:rsidRDefault="002A781F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Study Giacometti. Create own </w:t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 xml:space="preserve">Victorian tiles </w:t>
            </w:r>
            <w:r w:rsidR="00AE0604"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="00AE0604" w:rsidRPr="00867714">
              <w:rPr>
                <w:rFonts w:ascii="SAF print" w:hAnsi="SAF print" w:cs="Arial"/>
                <w:sz w:val="24"/>
                <w:szCs w:val="24"/>
              </w:rPr>
              <w:t xml:space="preserve"> architecture 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>- making decisions about tools, techniques, shape and form. Evaluate.</w:t>
            </w:r>
          </w:p>
          <w:p w14:paraId="71FF714E" w14:textId="51B39E0C" w:rsidR="00CC3DBB" w:rsidRPr="00867714" w:rsidRDefault="00CC3DBB" w:rsidP="002A781F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Mr Farlow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pm.</w:t>
            </w:r>
            <w:r w:rsidR="00C2467A">
              <w:rPr>
                <w:noProof/>
              </w:rPr>
              <w:t xml:space="preserve"> </w:t>
            </w:r>
          </w:p>
          <w:p w14:paraId="66224E0B" w14:textId="090F4227" w:rsidR="00FF430F" w:rsidRDefault="00FF430F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4F24508C" w14:textId="52B43356" w:rsidR="00C2467A" w:rsidRPr="00867714" w:rsidRDefault="00C2467A" w:rsidP="002A781F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  <w:right w:val="single" w:sz="4" w:space="0" w:color="auto"/>
            </w:tcBorders>
          </w:tcPr>
          <w:p w14:paraId="27BBFF95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DRAWING</w:t>
            </w:r>
          </w:p>
          <w:p w14:paraId="7248B76A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-Explore graphic design</w:t>
            </w:r>
          </w:p>
          <w:p w14:paraId="6AB157DD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Use typography, line, tone, colour, shape and composition to recreate food packaging.</w:t>
            </w:r>
          </w:p>
          <w:p w14:paraId="3084AAF4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Turn flat graphics into 3D nets.</w:t>
            </w:r>
          </w:p>
          <w:p w14:paraId="6C9F1B2B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Explore typography and design lettering which is fit for purpose.</w:t>
            </w:r>
          </w:p>
          <w:p w14:paraId="2EE23A3B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- Select appropriate media and techniques to achieve a specific outcome</w:t>
            </w:r>
          </w:p>
          <w:p w14:paraId="37E0BBC8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3250C3F3" wp14:editId="5F7A023D">
                  <wp:simplePos x="0" y="0"/>
                  <wp:positionH relativeFrom="column">
                    <wp:posOffset>2817689</wp:posOffset>
                  </wp:positionH>
                  <wp:positionV relativeFrom="paragraph">
                    <wp:posOffset>310349</wp:posOffset>
                  </wp:positionV>
                  <wp:extent cx="1101312" cy="1493240"/>
                  <wp:effectExtent l="0" t="0" r="3810" b="0"/>
                  <wp:wrapTight wrapText="bothSides">
                    <wp:wrapPolygon edited="0">
                      <wp:start x="0" y="0"/>
                      <wp:lineTo x="0" y="21223"/>
                      <wp:lineTo x="21301" y="21223"/>
                      <wp:lineTo x="21301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12" cy="14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7714">
              <w:rPr>
                <w:rFonts w:ascii="SAF print" w:hAnsi="SAF print" w:cs="Arial"/>
                <w:sz w:val="24"/>
                <w:szCs w:val="24"/>
              </w:rPr>
              <w:t>- Talk about intention and outcome, - Giving and receiving positive feedback from peers.</w:t>
            </w:r>
          </w:p>
          <w:p w14:paraId="4390B309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</w:p>
          <w:p w14:paraId="21312FC5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>Application of skills:</w:t>
            </w:r>
          </w:p>
          <w:p w14:paraId="770267B0" w14:textId="77777777" w:rsidR="008F0C24" w:rsidRPr="00867714" w:rsidRDefault="008F0C24" w:rsidP="008F0C24">
            <w:pPr>
              <w:rPr>
                <w:rFonts w:ascii="SAF print" w:hAnsi="SAF print" w:cs="Arial"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Design and make food packaging </w:t>
            </w:r>
            <w:r w:rsidRPr="00867714">
              <w:rPr>
                <w:rFonts w:ascii="Courier New" w:hAnsi="Courier New" w:cs="Courier New"/>
                <w:sz w:val="24"/>
                <w:szCs w:val="24"/>
              </w:rPr>
              <w:t>–</w:t>
            </w:r>
            <w:r w:rsidRPr="00867714">
              <w:rPr>
                <w:rFonts w:ascii="SAF print" w:hAnsi="SAF print" w:cs="Arial"/>
                <w:sz w:val="24"/>
                <w:szCs w:val="24"/>
              </w:rPr>
              <w:t xml:space="preserve"> DT link.</w:t>
            </w:r>
          </w:p>
          <w:p w14:paraId="215C5798" w14:textId="32CB4164" w:rsidR="002C088D" w:rsidRPr="00867714" w:rsidRDefault="002C088D" w:rsidP="008F0C24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</w:tc>
        <w:tc>
          <w:tcPr>
            <w:tcW w:w="6596" w:type="dxa"/>
            <w:tcBorders>
              <w:left w:val="single" w:sz="4" w:space="0" w:color="auto"/>
            </w:tcBorders>
          </w:tcPr>
          <w:p w14:paraId="1BC8CC98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TEXTURE</w:t>
            </w:r>
          </w:p>
          <w:p w14:paraId="015D937A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Stitching using various needles to produce more complex patterns</w:t>
            </w:r>
          </w:p>
          <w:p w14:paraId="7DEF61E5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Select and use materials</w:t>
            </w:r>
          </w:p>
          <w:p w14:paraId="638B7F55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Embellish work</w:t>
            </w:r>
          </w:p>
          <w:p w14:paraId="79A0CFE5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 xml:space="preserve">- Artists using textiles </w:t>
            </w:r>
          </w:p>
          <w:p w14:paraId="2954733D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Develops experience in embellishing</w:t>
            </w:r>
          </w:p>
          <w:p w14:paraId="27D5A621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- Applies knowledge of different techniques to express feelings</w:t>
            </w:r>
          </w:p>
          <w:p w14:paraId="4A5317F4" w14:textId="77777777" w:rsidR="008F0C24" w:rsidRPr="00867714" w:rsidRDefault="008F0C24" w:rsidP="008F0C24">
            <w:pPr>
              <w:rPr>
                <w:rFonts w:ascii="SAF print" w:hAnsi="SAF print" w:cs="Arial"/>
                <w:b/>
                <w:sz w:val="24"/>
                <w:szCs w:val="24"/>
              </w:rPr>
            </w:pPr>
          </w:p>
          <w:p w14:paraId="70CACEEB" w14:textId="77777777" w:rsidR="008F0C24" w:rsidRPr="00867714" w:rsidRDefault="008F0C24" w:rsidP="008F0C24">
            <w:pPr>
              <w:rPr>
                <w:rFonts w:ascii="SAF print" w:hAnsi="SAF print" w:cs="Arial"/>
                <w:b/>
                <w:sz w:val="24"/>
                <w:szCs w:val="24"/>
              </w:rPr>
            </w:pPr>
            <w:r>
              <w:rPr>
                <w:rFonts w:ascii="SAF print" w:hAnsi="SAF print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1C5BA88E" wp14:editId="035E059D">
                  <wp:simplePos x="0" y="0"/>
                  <wp:positionH relativeFrom="column">
                    <wp:posOffset>2666227</wp:posOffset>
                  </wp:positionH>
                  <wp:positionV relativeFrom="paragraph">
                    <wp:posOffset>21755</wp:posOffset>
                  </wp:positionV>
                  <wp:extent cx="1104900" cy="16573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F710110" w14:textId="77777777" w:rsidR="008F0C24" w:rsidRPr="0086771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Application of skills:</w:t>
            </w:r>
          </w:p>
          <w:p w14:paraId="1D4287AD" w14:textId="77777777" w:rsidR="008F0C24" w:rsidRDefault="008F0C24" w:rsidP="008F0C24">
            <w:pPr>
              <w:rPr>
                <w:rFonts w:ascii="SAF print" w:hAnsi="SAF print" w:cs="Arial"/>
                <w:bCs/>
                <w:sz w:val="24"/>
                <w:szCs w:val="24"/>
              </w:rPr>
            </w:pPr>
            <w:r w:rsidRPr="00867714">
              <w:rPr>
                <w:rFonts w:ascii="SAF print" w:hAnsi="SAF print" w:cs="Arial"/>
                <w:bCs/>
                <w:sz w:val="24"/>
                <w:szCs w:val="24"/>
              </w:rPr>
              <w:t>Sewing a war garment/artefact.</w:t>
            </w:r>
          </w:p>
          <w:p w14:paraId="6E99286D" w14:textId="551CE0CC" w:rsidR="006B2DEF" w:rsidRPr="00867714" w:rsidRDefault="006B2DEF" w:rsidP="008F0C24">
            <w:pPr>
              <w:rPr>
                <w:rFonts w:ascii="SAF print" w:hAnsi="SAF print" w:cs="Arial"/>
                <w:sz w:val="24"/>
                <w:szCs w:val="24"/>
              </w:rPr>
            </w:pPr>
          </w:p>
        </w:tc>
      </w:tr>
    </w:tbl>
    <w:p w14:paraId="78FFF577" w14:textId="77777777" w:rsidR="005E3D5C" w:rsidRPr="00867714" w:rsidRDefault="005E3D5C">
      <w:pPr>
        <w:rPr>
          <w:rFonts w:ascii="SAF print" w:hAnsi="SAF print" w:cs="Arial"/>
        </w:rPr>
      </w:pPr>
    </w:p>
    <w:sectPr w:rsidR="005E3D5C" w:rsidRPr="00867714" w:rsidSect="00FF430F">
      <w:pgSz w:w="23811" w:h="16838" w:orient="landscape" w:code="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E767F" w14:textId="77777777" w:rsidR="00FB5B5F" w:rsidRDefault="00FB5B5F" w:rsidP="00FB5B5F">
      <w:pPr>
        <w:spacing w:after="0" w:line="240" w:lineRule="auto"/>
      </w:pPr>
      <w:r>
        <w:separator/>
      </w:r>
    </w:p>
  </w:endnote>
  <w:endnote w:type="continuationSeparator" w:id="0">
    <w:p w14:paraId="3E4AFF69" w14:textId="77777777" w:rsidR="00FB5B5F" w:rsidRDefault="00FB5B5F" w:rsidP="00FB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F print">
    <w:panose1 w:val="02000603000000000000"/>
    <w:charset w:val="00"/>
    <w:family w:val="modern"/>
    <w:notTrueType/>
    <w:pitch w:val="variable"/>
    <w:sig w:usb0="80000003" w:usb1="0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CDD76" w14:textId="77777777" w:rsidR="00FB5B5F" w:rsidRDefault="00FB5B5F" w:rsidP="00FB5B5F">
      <w:pPr>
        <w:spacing w:after="0" w:line="240" w:lineRule="auto"/>
      </w:pPr>
      <w:r>
        <w:separator/>
      </w:r>
    </w:p>
  </w:footnote>
  <w:footnote w:type="continuationSeparator" w:id="0">
    <w:p w14:paraId="42A78D9D" w14:textId="77777777" w:rsidR="00FB5B5F" w:rsidRDefault="00FB5B5F" w:rsidP="00FB5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75856"/>
    <w:multiLevelType w:val="hybridMultilevel"/>
    <w:tmpl w:val="6B787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139EE"/>
    <w:multiLevelType w:val="hybridMultilevel"/>
    <w:tmpl w:val="48460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41C75"/>
    <w:multiLevelType w:val="hybridMultilevel"/>
    <w:tmpl w:val="F80A3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66BD5"/>
    <w:multiLevelType w:val="hybridMultilevel"/>
    <w:tmpl w:val="17742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B4772"/>
    <w:multiLevelType w:val="hybridMultilevel"/>
    <w:tmpl w:val="54AE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6627B"/>
    <w:multiLevelType w:val="hybridMultilevel"/>
    <w:tmpl w:val="866C3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72964"/>
    <w:multiLevelType w:val="hybridMultilevel"/>
    <w:tmpl w:val="51522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56931"/>
    <w:multiLevelType w:val="hybridMultilevel"/>
    <w:tmpl w:val="8E665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863A5"/>
    <w:multiLevelType w:val="hybridMultilevel"/>
    <w:tmpl w:val="0E18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051EA"/>
    <w:multiLevelType w:val="hybridMultilevel"/>
    <w:tmpl w:val="839C7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F2E6B"/>
    <w:multiLevelType w:val="hybridMultilevel"/>
    <w:tmpl w:val="E7A08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56B28"/>
    <w:multiLevelType w:val="hybridMultilevel"/>
    <w:tmpl w:val="681EC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F3BE6"/>
    <w:multiLevelType w:val="hybridMultilevel"/>
    <w:tmpl w:val="4E8A8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C081B"/>
    <w:multiLevelType w:val="hybridMultilevel"/>
    <w:tmpl w:val="27541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02352"/>
    <w:multiLevelType w:val="hybridMultilevel"/>
    <w:tmpl w:val="512ED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834A3"/>
    <w:multiLevelType w:val="hybridMultilevel"/>
    <w:tmpl w:val="2A5A3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320787">
    <w:abstractNumId w:val="7"/>
  </w:num>
  <w:num w:numId="2" w16cid:durableId="1965774614">
    <w:abstractNumId w:val="5"/>
  </w:num>
  <w:num w:numId="3" w16cid:durableId="1304701855">
    <w:abstractNumId w:val="3"/>
  </w:num>
  <w:num w:numId="4" w16cid:durableId="833573651">
    <w:abstractNumId w:val="12"/>
  </w:num>
  <w:num w:numId="5" w16cid:durableId="1287202169">
    <w:abstractNumId w:val="9"/>
  </w:num>
  <w:num w:numId="6" w16cid:durableId="1825462261">
    <w:abstractNumId w:val="1"/>
  </w:num>
  <w:num w:numId="7" w16cid:durableId="552810692">
    <w:abstractNumId w:val="15"/>
  </w:num>
  <w:num w:numId="8" w16cid:durableId="1169177217">
    <w:abstractNumId w:val="0"/>
  </w:num>
  <w:num w:numId="9" w16cid:durableId="271477397">
    <w:abstractNumId w:val="14"/>
  </w:num>
  <w:num w:numId="10" w16cid:durableId="870606642">
    <w:abstractNumId w:val="10"/>
  </w:num>
  <w:num w:numId="11" w16cid:durableId="2104719666">
    <w:abstractNumId w:val="6"/>
  </w:num>
  <w:num w:numId="12" w16cid:durableId="1553737357">
    <w:abstractNumId w:val="13"/>
  </w:num>
  <w:num w:numId="13" w16cid:durableId="1111246430">
    <w:abstractNumId w:val="4"/>
  </w:num>
  <w:num w:numId="14" w16cid:durableId="757407558">
    <w:abstractNumId w:val="2"/>
  </w:num>
  <w:num w:numId="15" w16cid:durableId="674962640">
    <w:abstractNumId w:val="11"/>
  </w:num>
  <w:num w:numId="16" w16cid:durableId="17884301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5C"/>
    <w:rsid w:val="000007C0"/>
    <w:rsid w:val="00010D09"/>
    <w:rsid w:val="000573D7"/>
    <w:rsid w:val="000A331A"/>
    <w:rsid w:val="000B6057"/>
    <w:rsid w:val="000E7290"/>
    <w:rsid w:val="00117C11"/>
    <w:rsid w:val="00255DD7"/>
    <w:rsid w:val="002916DE"/>
    <w:rsid w:val="002A0812"/>
    <w:rsid w:val="002A781F"/>
    <w:rsid w:val="002C088D"/>
    <w:rsid w:val="00310FF1"/>
    <w:rsid w:val="0032413A"/>
    <w:rsid w:val="003269FF"/>
    <w:rsid w:val="0037038C"/>
    <w:rsid w:val="00396046"/>
    <w:rsid w:val="003B60C2"/>
    <w:rsid w:val="003D4E71"/>
    <w:rsid w:val="003D6883"/>
    <w:rsid w:val="004B0B2B"/>
    <w:rsid w:val="004D2A0B"/>
    <w:rsid w:val="004E10B0"/>
    <w:rsid w:val="00533D9E"/>
    <w:rsid w:val="00537E20"/>
    <w:rsid w:val="00560E61"/>
    <w:rsid w:val="00583F94"/>
    <w:rsid w:val="00596EDA"/>
    <w:rsid w:val="00597BDF"/>
    <w:rsid w:val="005C46A6"/>
    <w:rsid w:val="005E3D5C"/>
    <w:rsid w:val="005E79EE"/>
    <w:rsid w:val="005F0EA1"/>
    <w:rsid w:val="005F5AD4"/>
    <w:rsid w:val="006237F2"/>
    <w:rsid w:val="006444FB"/>
    <w:rsid w:val="006631D5"/>
    <w:rsid w:val="006A31ED"/>
    <w:rsid w:val="006B2DEF"/>
    <w:rsid w:val="00723E3B"/>
    <w:rsid w:val="00752CEF"/>
    <w:rsid w:val="00762748"/>
    <w:rsid w:val="00790A0B"/>
    <w:rsid w:val="00794D24"/>
    <w:rsid w:val="007F35EE"/>
    <w:rsid w:val="007F54AB"/>
    <w:rsid w:val="00806A11"/>
    <w:rsid w:val="00817D6A"/>
    <w:rsid w:val="00837D84"/>
    <w:rsid w:val="00867714"/>
    <w:rsid w:val="008F0C24"/>
    <w:rsid w:val="00915F86"/>
    <w:rsid w:val="0095401E"/>
    <w:rsid w:val="009A3810"/>
    <w:rsid w:val="009D39E2"/>
    <w:rsid w:val="00A57740"/>
    <w:rsid w:val="00AE0604"/>
    <w:rsid w:val="00AE1F82"/>
    <w:rsid w:val="00AF6857"/>
    <w:rsid w:val="00BC6D10"/>
    <w:rsid w:val="00C1499B"/>
    <w:rsid w:val="00C21A59"/>
    <w:rsid w:val="00C2467A"/>
    <w:rsid w:val="00C318B9"/>
    <w:rsid w:val="00C65106"/>
    <w:rsid w:val="00CC2E09"/>
    <w:rsid w:val="00CC3DBB"/>
    <w:rsid w:val="00CF40F1"/>
    <w:rsid w:val="00D620F5"/>
    <w:rsid w:val="00D70199"/>
    <w:rsid w:val="00DA107D"/>
    <w:rsid w:val="00DB3722"/>
    <w:rsid w:val="00DB619D"/>
    <w:rsid w:val="00E523CF"/>
    <w:rsid w:val="00E87B36"/>
    <w:rsid w:val="00F32762"/>
    <w:rsid w:val="00F43DE1"/>
    <w:rsid w:val="00F812C6"/>
    <w:rsid w:val="00FB3D1C"/>
    <w:rsid w:val="00FB5B5F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507DB"/>
  <w15:chartTrackingRefBased/>
  <w15:docId w15:val="{32C336BF-D841-4123-A69D-3C00FA60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5B5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5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B5F"/>
  </w:style>
  <w:style w:type="paragraph" w:styleId="Footer">
    <w:name w:val="footer"/>
    <w:basedOn w:val="Normal"/>
    <w:link w:val="FooterChar"/>
    <w:uiPriority w:val="99"/>
    <w:unhideWhenUsed/>
    <w:rsid w:val="00FB5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B5F"/>
  </w:style>
  <w:style w:type="paragraph" w:styleId="ListParagraph">
    <w:name w:val="List Paragraph"/>
    <w:basedOn w:val="Normal"/>
    <w:uiPriority w:val="34"/>
    <w:qFormat/>
    <w:rsid w:val="00FF43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8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B10C-72A4-4299-8BE5-0EBE1FF51F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DA0D71-6637-49C8-AAAD-F9263EAED891}">
  <ds:schemaRefs>
    <ds:schemaRef ds:uri="66f08cfb-f27c-4ce4-bcf5-583c04d6c174"/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38e764dc-f0f2-4e8b-adb3-7a530dcbfd7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357D396-3C6C-4F55-B26A-C102F604F1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08cfb-f27c-4ce4-bcf5-583c04d6c174"/>
    <ds:schemaRef ds:uri="38e764dc-f0f2-4e8b-adb3-7a530dcbf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Caswell, Kate</cp:lastModifiedBy>
  <cp:revision>10</cp:revision>
  <cp:lastPrinted>2024-06-04T13:41:00Z</cp:lastPrinted>
  <dcterms:created xsi:type="dcterms:W3CDTF">2024-04-11T11:41:00Z</dcterms:created>
  <dcterms:modified xsi:type="dcterms:W3CDTF">2025-09-11T10:41:00Z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0x0101006D71F5ECCF44654F8FF68A2C4EB5806A</vt:lpwstr>
  </property>
  <property fmtid="{D5CDD505-2E9C-101B-9397-08002B2CF9AE}" pid="3" name="Order">
    <vt:r8>355400</vt:r8>
  </property>
  <property fmtid="{D5CDD505-2E9C-101B-9397-08002B2CF9AE}" pid="4" name="MediaServiceImageTags">
    <vt:lpwstr/>
  </property>
</Properties>
</file>